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eastAsiaTheme="minorEastAsia"/>
          <w:sz w:val="72"/>
          <w:szCs w:val="72"/>
          <w:lang w:eastAsia="zh-Hans"/>
        </w:rPr>
      </w:pPr>
      <w:r>
        <w:rPr>
          <w:rFonts w:hint="default"/>
          <w:sz w:val="72"/>
          <w:szCs w:val="72"/>
          <w:lang w:eastAsia="zh-Hans"/>
        </w:rPr>
        <w:t>V</w:t>
      </w:r>
      <w:r>
        <w:rPr>
          <w:rFonts w:hint="eastAsia"/>
          <w:sz w:val="72"/>
          <w:szCs w:val="72"/>
          <w:lang w:val="en-US" w:eastAsia="zh-Hans"/>
        </w:rPr>
        <w:t>ue</w:t>
      </w:r>
      <w:r>
        <w:rPr>
          <w:rFonts w:hint="default"/>
          <w:sz w:val="72"/>
          <w:szCs w:val="72"/>
          <w:lang w:eastAsia="zh-Hans"/>
        </w:rPr>
        <w:t>.js</w:t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pStyle w:val="11"/>
        <w:tabs>
          <w:tab w:val="right" w:leader="dot" w:pos="8306"/>
        </w:tabs>
      </w:pPr>
      <w:r>
        <w:rPr>
          <w:rFonts w:hint="eastAsia"/>
          <w:sz w:val="72"/>
          <w:szCs w:val="72"/>
          <w:lang w:val="en-US" w:eastAsia="zh-CN"/>
        </w:rPr>
        <w:fldChar w:fldCharType="begin"/>
      </w:r>
      <w:r>
        <w:rPr>
          <w:rFonts w:hint="eastAsia"/>
          <w:sz w:val="72"/>
          <w:szCs w:val="72"/>
          <w:lang w:val="en-US" w:eastAsia="zh-CN"/>
        </w:rPr>
        <w:instrText xml:space="preserve">TOC \o "1-1" \t "标题 3,2,标题 6,3,标题 7,4" \h \u </w:instrText>
      </w:r>
      <w:r>
        <w:rPr>
          <w:rFonts w:hint="eastAsia"/>
          <w:sz w:val="72"/>
          <w:szCs w:val="72"/>
          <w:lang w:val="en-US" w:eastAsia="zh-CN"/>
        </w:rPr>
        <w:fldChar w:fldCharType="separate"/>
      </w: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_Toc1907676086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eastAsia="zh-CN"/>
        </w:rPr>
        <w:t>第一章：</w:t>
      </w:r>
      <w:r>
        <w:rPr>
          <w:rFonts w:hint="eastAsia"/>
          <w:lang w:val="en-US" w:eastAsia="zh-Hans"/>
        </w:rPr>
        <w:t>邂逅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>.js</w:t>
      </w:r>
      <w:r>
        <w:tab/>
      </w:r>
      <w:r>
        <w:fldChar w:fldCharType="begin"/>
      </w:r>
      <w:r>
        <w:instrText xml:space="preserve"> PAGEREF _Toc1907676086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_Toc381127692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 </w:t>
      </w:r>
      <w:r>
        <w:rPr>
          <w:rFonts w:hint="eastAsia"/>
          <w:lang w:val="en-US" w:eastAsia="zh-Hans"/>
        </w:rPr>
        <w:t>认识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>.js</w:t>
      </w:r>
      <w:r>
        <w:tab/>
      </w:r>
      <w:r>
        <w:fldChar w:fldCharType="begin"/>
      </w:r>
      <w:r>
        <w:instrText xml:space="preserve"> PAGEREF _Toc381127692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_Toc1816884090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1.1.1 </w:t>
      </w:r>
      <w:r>
        <w:rPr>
          <w:rFonts w:hint="eastAsia"/>
          <w:lang w:val="en-US" w:eastAsia="zh-Hans"/>
        </w:rPr>
        <w:t>为什么学习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</w:t>
      </w:r>
      <w:r>
        <w:tab/>
      </w:r>
      <w:r>
        <w:fldChar w:fldCharType="begin"/>
      </w:r>
      <w:r>
        <w:instrText xml:space="preserve"> PAGEREF _Toc1816884090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_Toc1300923937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1.1.2 </w:t>
      </w:r>
      <w:r>
        <w:rPr>
          <w:rFonts w:hint="eastAsia"/>
          <w:lang w:val="en-US" w:eastAsia="zh-Hans"/>
        </w:rPr>
        <w:t>简单认识一下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</w:t>
      </w:r>
      <w:r>
        <w:tab/>
      </w:r>
      <w:r>
        <w:fldChar w:fldCharType="begin"/>
      </w:r>
      <w:r>
        <w:instrText xml:space="preserve"> PAGEREF _Toc1300923937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_Toc1097599052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1.2 Vuejs</w:t>
      </w:r>
      <w:r>
        <w:rPr>
          <w:rFonts w:hint="eastAsia"/>
          <w:lang w:val="en-US" w:eastAsia="zh-Hans"/>
        </w:rPr>
        <w:t>安装方式</w:t>
      </w:r>
      <w:r>
        <w:tab/>
      </w:r>
      <w:r>
        <w:fldChar w:fldCharType="begin"/>
      </w:r>
      <w:r>
        <w:instrText xml:space="preserve"> PAGEREF _Toc1097599052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_Toc462739234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1.3 V</w:t>
      </w:r>
      <w:r>
        <w:rPr>
          <w:rFonts w:hint="eastAsia"/>
          <w:lang w:val="en-US" w:eastAsia="zh-Hans"/>
        </w:rPr>
        <w:t>uejs初体验</w:t>
      </w:r>
      <w:r>
        <w:tab/>
      </w:r>
      <w:r>
        <w:fldChar w:fldCharType="begin"/>
      </w:r>
      <w:r>
        <w:instrText xml:space="preserve"> PAGEREF _Toc462739234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_Toc1220020051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 </w:t>
      </w:r>
      <w:r>
        <w:rPr>
          <w:rFonts w:hint="default"/>
          <w:lang w:eastAsia="zh-Hans"/>
        </w:rPr>
        <w:t>H</w:t>
      </w:r>
      <w:r>
        <w:rPr>
          <w:rFonts w:hint="eastAsia"/>
          <w:lang w:val="en-US" w:eastAsia="zh-Hans"/>
        </w:rPr>
        <w:t>ello</w:t>
      </w:r>
      <w:r>
        <w:rPr>
          <w:rFonts w:hint="default"/>
          <w:lang w:eastAsia="zh-Hans"/>
        </w:rPr>
        <w:t xml:space="preserve"> V</w:t>
      </w:r>
      <w:r>
        <w:rPr>
          <w:rFonts w:hint="eastAsia"/>
          <w:lang w:val="en-US" w:eastAsia="zh-Hans"/>
        </w:rPr>
        <w:t>uejs</w:t>
      </w:r>
      <w:r>
        <w:tab/>
      </w:r>
      <w:r>
        <w:fldChar w:fldCharType="begin"/>
      </w:r>
      <w:r>
        <w:instrText xml:space="preserve"> PAGEREF _Toc1220020051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_Toc703135601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1.3.2 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uejs列表展示</w:t>
      </w:r>
      <w:r>
        <w:tab/>
      </w:r>
      <w:r>
        <w:fldChar w:fldCharType="begin"/>
      </w:r>
      <w:r>
        <w:instrText xml:space="preserve"> PAGEREF _Toc703135601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_Toc2145020213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1.3.3 </w:t>
      </w:r>
      <w:r>
        <w:rPr>
          <w:rFonts w:hint="eastAsia"/>
          <w:lang w:val="en-US" w:eastAsia="zh-Hans"/>
        </w:rPr>
        <w:t>案例：计数器</w:t>
      </w:r>
      <w:r>
        <w:tab/>
      </w:r>
      <w:r>
        <w:fldChar w:fldCharType="begin"/>
      </w:r>
      <w:r>
        <w:instrText xml:space="preserve"> PAGEREF _Toc2145020213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_Toc1546737702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1.4 Vue</w:t>
      </w:r>
      <w:r>
        <w:rPr>
          <w:rFonts w:hint="eastAsia"/>
          <w:lang w:val="en-US" w:eastAsia="zh-Hans"/>
        </w:rPr>
        <w:t>js的</w:t>
      </w:r>
      <w:r>
        <w:rPr>
          <w:rFonts w:hint="default"/>
          <w:lang w:eastAsia="zh-Hans"/>
        </w:rPr>
        <w:t>MVVM</w:t>
      </w:r>
      <w:r>
        <w:tab/>
      </w:r>
      <w:r>
        <w:fldChar w:fldCharType="begin"/>
      </w:r>
      <w:r>
        <w:instrText xml:space="preserve"> PAGEREF _Toc1546737702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_Toc731010579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1.4.1 V</w:t>
      </w:r>
      <w:r>
        <w:rPr>
          <w:rFonts w:hint="eastAsia"/>
          <w:lang w:val="en-US" w:eastAsia="zh-Hans"/>
        </w:rPr>
        <w:t>ue中的</w:t>
      </w:r>
      <w:r>
        <w:rPr>
          <w:rFonts w:hint="default"/>
          <w:lang w:eastAsia="zh-Hans"/>
        </w:rPr>
        <w:t>MVVM</w:t>
      </w:r>
      <w:r>
        <w:tab/>
      </w:r>
      <w:r>
        <w:fldChar w:fldCharType="begin"/>
      </w:r>
      <w:r>
        <w:instrText xml:space="preserve"> PAGEREF _Toc731010579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_Toc340856766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1.4.2 </w:t>
      </w:r>
      <w:r>
        <w:rPr>
          <w:rFonts w:hint="eastAsia"/>
          <w:lang w:val="en-US" w:eastAsia="zh-Hans"/>
        </w:rPr>
        <w:t>计数器的</w:t>
      </w:r>
      <w:r>
        <w:rPr>
          <w:rFonts w:hint="default"/>
          <w:lang w:eastAsia="zh-Hans"/>
        </w:rPr>
        <w:t>MVVM</w:t>
      </w:r>
      <w:r>
        <w:tab/>
      </w:r>
      <w:r>
        <w:fldChar w:fldCharType="begin"/>
      </w:r>
      <w:r>
        <w:instrText xml:space="preserve"> PAGEREF _Toc340856766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_Toc1440779613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1.4.3 </w:t>
      </w:r>
      <w:r>
        <w:rPr>
          <w:rFonts w:hint="eastAsia"/>
          <w:lang w:val="en-US" w:eastAsia="zh-Hans"/>
        </w:rPr>
        <w:t>创建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ue实例传入options</w:t>
      </w:r>
      <w:r>
        <w:tab/>
      </w:r>
      <w:r>
        <w:fldChar w:fldCharType="begin"/>
      </w:r>
      <w:r>
        <w:instrText xml:space="preserve"> PAGEREF _Toc1440779613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_Toc157352119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1.4.4 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ue的生命周期</w:t>
      </w:r>
      <w:r>
        <w:tab/>
      </w:r>
      <w:r>
        <w:fldChar w:fldCharType="begin"/>
      </w:r>
      <w:r>
        <w:instrText xml:space="preserve"> PAGEREF _Toc157352119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_Toc1064694576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Hans"/>
        </w:rPr>
        <w:t>第二章：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ue基础语法</w:t>
      </w:r>
      <w:r>
        <w:tab/>
      </w:r>
      <w:r>
        <w:fldChar w:fldCharType="begin"/>
      </w:r>
      <w:r>
        <w:instrText xml:space="preserve"> PAGEREF _Toc1064694576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_Toc1487992028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 </w:t>
      </w:r>
      <w:r>
        <w:rPr>
          <w:rFonts w:hint="eastAsia"/>
          <w:lang w:val="en-US" w:eastAsia="zh-Hans"/>
        </w:rPr>
        <w:t>插值操作</w:t>
      </w:r>
      <w:r>
        <w:tab/>
      </w:r>
      <w:r>
        <w:fldChar w:fldCharType="begin"/>
      </w:r>
      <w:r>
        <w:instrText xml:space="preserve"> PAGEREF _Toc1487992028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_Toc1234945281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1.1.1 </w:t>
      </w:r>
      <w:r>
        <w:rPr>
          <w:rFonts w:hint="eastAsia"/>
          <w:lang w:val="en-US" w:eastAsia="zh-Hans"/>
        </w:rPr>
        <w:t>mustache语法</w:t>
      </w:r>
      <w:r>
        <w:tab/>
      </w:r>
      <w:r>
        <w:fldChar w:fldCharType="begin"/>
      </w:r>
      <w:r>
        <w:instrText xml:space="preserve"> PAGEREF _Toc1234945281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_Toc295889512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1.1.2 </w:t>
      </w:r>
      <w:r>
        <w:rPr>
          <w:rFonts w:hint="eastAsia"/>
          <w:lang w:val="en-US" w:eastAsia="zh-Hans"/>
        </w:rPr>
        <w:t>v-once</w:t>
      </w:r>
      <w:r>
        <w:tab/>
      </w:r>
      <w:r>
        <w:fldChar w:fldCharType="begin"/>
      </w:r>
      <w:r>
        <w:instrText xml:space="preserve"> PAGEREF _Toc295889512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_Toc1590385379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1.1.3 </w:t>
      </w:r>
      <w:r>
        <w:rPr>
          <w:rFonts w:hint="default"/>
          <w:lang w:eastAsia="zh-Hans"/>
        </w:rPr>
        <w:t>v-html</w:t>
      </w:r>
      <w:r>
        <w:tab/>
      </w:r>
      <w:r>
        <w:fldChar w:fldCharType="begin"/>
      </w:r>
      <w:r>
        <w:instrText xml:space="preserve"> PAGEREF _Toc1590385379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_Toc2025594291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1.1.4 </w:t>
      </w:r>
      <w:r>
        <w:rPr>
          <w:rFonts w:hint="default"/>
          <w:lang w:eastAsia="zh-Hans"/>
        </w:rPr>
        <w:t>v-text</w:t>
      </w:r>
      <w:r>
        <w:tab/>
      </w:r>
      <w:r>
        <w:fldChar w:fldCharType="begin"/>
      </w:r>
      <w:r>
        <w:instrText xml:space="preserve"> PAGEREF _Toc2025594291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_Toc104992946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1.1.5 </w:t>
      </w:r>
      <w:r>
        <w:rPr>
          <w:rFonts w:hint="default"/>
          <w:lang w:eastAsia="zh-Hans"/>
        </w:rPr>
        <w:t>v-pre</w:t>
      </w:r>
      <w:r>
        <w:tab/>
      </w:r>
      <w:r>
        <w:fldChar w:fldCharType="begin"/>
      </w:r>
      <w:r>
        <w:instrText xml:space="preserve"> PAGEREF _Toc104992946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_Toc1532369235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1.1.6 </w:t>
      </w:r>
      <w:r>
        <w:rPr>
          <w:rFonts w:hint="default"/>
          <w:lang w:eastAsia="zh-Hans"/>
        </w:rPr>
        <w:t>v-cloak</w:t>
      </w:r>
      <w:r>
        <w:tab/>
      </w:r>
      <w:r>
        <w:fldChar w:fldCharType="begin"/>
      </w:r>
      <w:r>
        <w:instrText xml:space="preserve"> PAGEREF _Toc1532369235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_Toc1905837821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 </w:t>
      </w:r>
      <w:r>
        <w:rPr>
          <w:rFonts w:hint="eastAsia"/>
          <w:lang w:val="en-US" w:eastAsia="zh-Hans"/>
        </w:rPr>
        <w:t>绑定属性</w:t>
      </w:r>
      <w:r>
        <w:tab/>
      </w:r>
      <w:r>
        <w:fldChar w:fldCharType="begin"/>
      </w:r>
      <w:r>
        <w:instrText xml:space="preserve"> PAGEREF _Toc1905837821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_Toc1697662542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1.2.1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介绍</w:t>
      </w:r>
      <w:r>
        <w:tab/>
      </w:r>
      <w:r>
        <w:fldChar w:fldCharType="begin"/>
      </w:r>
      <w:r>
        <w:instrText xml:space="preserve"> PAGEREF _Toc1697662542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_Toc1146609352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1.2.2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基础</w:t>
      </w:r>
      <w:r>
        <w:tab/>
      </w:r>
      <w:r>
        <w:fldChar w:fldCharType="begin"/>
      </w:r>
      <w:r>
        <w:instrText xml:space="preserve"> PAGEREF _Toc1146609352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_Toc1692614533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1.2.3 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>-bind</w:t>
      </w:r>
      <w:r>
        <w:rPr>
          <w:rFonts w:hint="eastAsia"/>
          <w:lang w:val="en-US" w:eastAsia="zh-Hans"/>
        </w:rPr>
        <w:t>语法糖</w:t>
      </w:r>
      <w:r>
        <w:tab/>
      </w:r>
      <w:r>
        <w:fldChar w:fldCharType="begin"/>
      </w:r>
      <w:r>
        <w:instrText xml:space="preserve"> PAGEREF _Toc1692614533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_Toc56584322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1.2.4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绑定class（一）</w:t>
      </w:r>
      <w:r>
        <w:tab/>
      </w:r>
      <w:r>
        <w:fldChar w:fldCharType="begin"/>
      </w:r>
      <w:r>
        <w:instrText xml:space="preserve"> PAGEREF _Toc56584322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_Toc1824927880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1.2.5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绑定class（对象语法）</w:t>
      </w:r>
      <w:r>
        <w:tab/>
      </w:r>
      <w:r>
        <w:fldChar w:fldCharType="begin"/>
      </w:r>
      <w:r>
        <w:instrText xml:space="preserve"> PAGEREF _Toc1824927880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_Toc1201432706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1.2.6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绑定class（数组语法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用的比较少）</w:t>
      </w:r>
      <w:r>
        <w:tab/>
      </w:r>
      <w:r>
        <w:fldChar w:fldCharType="begin"/>
      </w:r>
      <w:r>
        <w:instrText xml:space="preserve"> PAGEREF _Toc1201432706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  <w:r>
        <w:rPr>
          <w:rFonts w:hint="eastAsia"/>
          <w:szCs w:val="72"/>
          <w:lang w:val="en-US" w:eastAsia="zh-CN"/>
        </w:rPr>
        <w:fldChar w:fldCharType="end"/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jc w:val="center"/>
        <w:rPr>
          <w:rFonts w:hint="default"/>
          <w:sz w:val="72"/>
          <w:szCs w:val="72"/>
          <w:lang w:val="en-US" w:eastAsia="zh-CN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  <w:sectPr>
          <w:footerReference r:id="rId3" w:type="default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425" w:num="1"/>
          <w:docGrid w:type="lines" w:linePitch="312" w:charSpace="0"/>
        </w:sectPr>
      </w:pPr>
    </w:p>
    <w:p>
      <w:pPr>
        <w:pStyle w:val="2"/>
        <w:bidi w:val="0"/>
        <w:rPr>
          <w:rFonts w:hint="default"/>
          <w:lang w:eastAsia="zh-Hans"/>
        </w:rPr>
      </w:pPr>
      <w:bookmarkStart w:id="0" w:name="_Toc7145"/>
      <w:bookmarkStart w:id="1" w:name="_Toc1907676086"/>
      <w:r>
        <w:rPr>
          <w:rFonts w:hint="eastAsia"/>
          <w:lang w:eastAsia="zh-CN"/>
        </w:rPr>
        <w:t>第一章：</w:t>
      </w:r>
      <w:bookmarkEnd w:id="0"/>
      <w:r>
        <w:rPr>
          <w:rFonts w:hint="eastAsia"/>
          <w:lang w:val="en-US" w:eastAsia="zh-Hans"/>
        </w:rPr>
        <w:t>邂逅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>.js</w:t>
      </w:r>
      <w:bookmarkEnd w:id="1"/>
    </w:p>
    <w:p>
      <w:pPr>
        <w:rPr>
          <w:rFonts w:hint="default"/>
          <w:lang w:eastAsia="zh-Hans"/>
        </w:rPr>
      </w:pPr>
      <w:r>
        <w:drawing>
          <wp:inline distT="0" distB="0" distL="114300" distR="114300">
            <wp:extent cx="2962275" cy="4200525"/>
            <wp:effectExtent l="0" t="0" r="9525" b="15875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default"/>
          <w:lang w:eastAsia="zh-Hans"/>
        </w:rPr>
        <w:t xml:space="preserve"> </w:t>
      </w:r>
      <w:bookmarkStart w:id="2" w:name="_Toc381127692"/>
      <w:r>
        <w:rPr>
          <w:rFonts w:hint="eastAsia"/>
          <w:lang w:val="en-US" w:eastAsia="zh-Hans"/>
        </w:rPr>
        <w:t>认识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>.js</w:t>
      </w:r>
      <w:bookmarkEnd w:id="2"/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Hans"/>
        </w:rPr>
      </w:pPr>
      <w:bookmarkStart w:id="3" w:name="_Toc1816884090"/>
      <w:r>
        <w:rPr>
          <w:rFonts w:hint="eastAsia"/>
          <w:lang w:val="en-US" w:eastAsia="zh-Hans"/>
        </w:rPr>
        <w:t>为什么学习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</w:t>
      </w:r>
      <w:bookmarkEnd w:id="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230" cy="2366645"/>
            <wp:effectExtent l="0" t="0" r="13970" b="2095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bookmarkStart w:id="4" w:name="_Toc1300923937"/>
      <w:r>
        <w:rPr>
          <w:rFonts w:hint="eastAsia"/>
          <w:lang w:val="en-US" w:eastAsia="zh-Hans"/>
        </w:rPr>
        <w:t>简单认识一下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</w:t>
      </w:r>
      <w:bookmarkEnd w:id="4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584450"/>
            <wp:effectExtent l="0" t="0" r="10795" b="635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eastAsia="zh-Hans"/>
        </w:rPr>
      </w:pPr>
      <w:bookmarkStart w:id="5" w:name="_Toc1097599052"/>
      <w:r>
        <w:rPr>
          <w:rFonts w:hint="default"/>
          <w:lang w:eastAsia="zh-Hans"/>
        </w:rPr>
        <w:t>Vuejs</w:t>
      </w:r>
      <w:r>
        <w:rPr>
          <w:rFonts w:hint="eastAsia"/>
          <w:lang w:val="en-US" w:eastAsia="zh-Hans"/>
        </w:rPr>
        <w:t>安装方式</w:t>
      </w:r>
      <w:bookmarkEnd w:id="5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1770" cy="3068955"/>
            <wp:effectExtent l="0" t="0" r="11430" b="444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eastAsia="zh-Hans"/>
        </w:rPr>
      </w:pPr>
      <w:bookmarkStart w:id="6" w:name="_Toc462739234"/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uejs初体验</w:t>
      </w:r>
      <w:bookmarkEnd w:id="6"/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Hans"/>
        </w:rPr>
      </w:pPr>
      <w:bookmarkStart w:id="7" w:name="_Toc1220020051"/>
      <w:r>
        <w:rPr>
          <w:rFonts w:hint="default"/>
          <w:lang w:eastAsia="zh-Hans"/>
        </w:rPr>
        <w:t>H</w:t>
      </w:r>
      <w:r>
        <w:rPr>
          <w:rFonts w:hint="eastAsia"/>
          <w:lang w:val="en-US" w:eastAsia="zh-Hans"/>
        </w:rPr>
        <w:t>ello</w:t>
      </w:r>
      <w:r>
        <w:rPr>
          <w:rFonts w:hint="default"/>
          <w:lang w:eastAsia="zh-Hans"/>
        </w:rPr>
        <w:t xml:space="preserve"> V</w:t>
      </w:r>
      <w:r>
        <w:rPr>
          <w:rFonts w:hint="eastAsia"/>
          <w:lang w:val="en-US" w:eastAsia="zh-Hans"/>
        </w:rPr>
        <w:t>uejs</w:t>
      </w:r>
      <w:bookmarkEnd w:id="7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7960" cy="2471420"/>
            <wp:effectExtent l="0" t="0" r="15240" b="1778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Hans"/>
        </w:rPr>
      </w:pPr>
      <w:bookmarkStart w:id="8" w:name="_Toc703135601"/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uejs列表展示</w:t>
      </w:r>
      <w:bookmarkEnd w:id="8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2400300"/>
            <wp:effectExtent l="0" t="0" r="13335" b="12700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Hans"/>
        </w:rPr>
      </w:pPr>
      <w:bookmarkStart w:id="9" w:name="_Toc2145020213"/>
      <w:r>
        <w:rPr>
          <w:rFonts w:hint="eastAsia"/>
          <w:lang w:val="en-US" w:eastAsia="zh-Hans"/>
        </w:rPr>
        <w:t>案例：计数器</w:t>
      </w:r>
      <w:bookmarkEnd w:id="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2392680"/>
            <wp:effectExtent l="0" t="0" r="9525" b="2032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eastAsia="zh-Hans"/>
        </w:rPr>
      </w:pPr>
      <w:bookmarkStart w:id="10" w:name="_Toc1546737702"/>
      <w:r>
        <w:rPr>
          <w:rFonts w:hint="default"/>
          <w:lang w:eastAsia="zh-Hans"/>
        </w:rPr>
        <w:t>Vue</w:t>
      </w:r>
      <w:r>
        <w:rPr>
          <w:rFonts w:hint="eastAsia"/>
          <w:lang w:val="en-US" w:eastAsia="zh-Hans"/>
        </w:rPr>
        <w:t>js的</w:t>
      </w:r>
      <w:r>
        <w:rPr>
          <w:rFonts w:hint="default"/>
          <w:lang w:eastAsia="zh-Hans"/>
        </w:rPr>
        <w:t>MVVM</w:t>
      </w:r>
      <w:bookmarkEnd w:id="10"/>
    </w:p>
    <w:p>
      <w:pPr>
        <w:pStyle w:val="4"/>
        <w:numPr>
          <w:ilvl w:val="2"/>
          <w:numId w:val="1"/>
        </w:numPr>
        <w:bidi w:val="0"/>
        <w:rPr>
          <w:rFonts w:hint="default"/>
          <w:lang w:eastAsia="zh-Hans"/>
        </w:rPr>
      </w:pPr>
      <w:bookmarkStart w:id="11" w:name="_Toc731010579"/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ue中的</w:t>
      </w:r>
      <w:r>
        <w:rPr>
          <w:rFonts w:hint="default"/>
          <w:lang w:eastAsia="zh-Hans"/>
        </w:rPr>
        <w:t>MVVM</w:t>
      </w:r>
      <w:bookmarkEnd w:id="11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66690" cy="2425065"/>
            <wp:effectExtent l="0" t="0" r="16510" b="13335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M:</w:t>
      </w:r>
      <w:r>
        <w:rPr>
          <w:rFonts w:hint="eastAsia"/>
          <w:lang w:val="en-US" w:eastAsia="zh-Hans"/>
        </w:rPr>
        <w:t>指的是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数据</w:t>
      </w:r>
      <w:r>
        <w:rPr>
          <w:rFonts w:hint="default"/>
          <w:lang w:eastAsia="zh-Hans"/>
        </w:rPr>
        <w:t>(data)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V:</w:t>
      </w:r>
      <w:r>
        <w:rPr>
          <w:rFonts w:hint="eastAsia"/>
          <w:lang w:val="en-US" w:eastAsia="zh-Hans"/>
        </w:rPr>
        <w:t>指的是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html元素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VM: </w:t>
      </w:r>
      <w:r>
        <w:rPr>
          <w:rFonts w:hint="eastAsia"/>
          <w:lang w:val="en-US" w:eastAsia="zh-Hans"/>
        </w:rPr>
        <w:t>指的是</w:t>
      </w:r>
      <w:r>
        <w:rPr>
          <w:rFonts w:hint="default"/>
          <w:lang w:eastAsia="zh-Hans"/>
        </w:rPr>
        <w:t xml:space="preserve"> new Vue()</w:t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eastAsia="zh-Hans"/>
        </w:rPr>
      </w:pPr>
      <w:bookmarkStart w:id="12" w:name="_Toc340856766"/>
      <w:r>
        <w:rPr>
          <w:rFonts w:hint="eastAsia"/>
          <w:lang w:val="en-US" w:eastAsia="zh-Hans"/>
        </w:rPr>
        <w:t>计数器的</w:t>
      </w:r>
      <w:r>
        <w:rPr>
          <w:rFonts w:hint="default"/>
          <w:lang w:eastAsia="zh-Hans"/>
        </w:rPr>
        <w:t>MVVM</w:t>
      </w:r>
      <w:bookmarkEnd w:id="12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66690" cy="1760855"/>
            <wp:effectExtent l="0" t="0" r="16510" b="17145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3800475" cy="3087370"/>
            <wp:effectExtent l="0" t="0" r="9525" b="11430"/>
            <wp:docPr id="47" name="图片 47" descr="01-计数器的MVV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01-计数器的MVV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Hans"/>
        </w:rPr>
      </w:pPr>
      <w:bookmarkStart w:id="13" w:name="_Toc1440779613"/>
      <w:r>
        <w:rPr>
          <w:rFonts w:hint="eastAsia"/>
          <w:lang w:val="en-US" w:eastAsia="zh-Hans"/>
        </w:rPr>
        <w:t>创建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ue实例传入options</w:t>
      </w:r>
      <w:bookmarkEnd w:id="1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72405" cy="2479040"/>
            <wp:effectExtent l="0" t="0" r="10795" b="1016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开发中，什么时候称之为方法，什么时候称之为函数？</w:t>
      </w:r>
      <w:r>
        <w:rPr>
          <w:rFonts w:hint="eastAsia"/>
          <w:lang w:val="en-US" w:eastAsia="zh-Hans"/>
        </w:rPr>
        <w:br w:type="textWrapping"/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方法：定义在类里面，因为方法是和某个实例对象挂钩的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函数：在script中直接写function</w:t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Hans"/>
        </w:rPr>
      </w:pPr>
      <w:bookmarkStart w:id="14" w:name="_Toc157352119"/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ue的生命周期</w:t>
      </w:r>
      <w:bookmarkEnd w:id="14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2969260" cy="7522845"/>
            <wp:effectExtent l="0" t="0" r="2540" b="20955"/>
            <wp:docPr id="49" name="图片 49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片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69260" cy="752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3492500" cy="8846820"/>
            <wp:effectExtent l="0" t="0" r="12700" b="17780"/>
            <wp:docPr id="50" name="图片 50" descr="图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片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884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960" cy="4133215"/>
            <wp:effectExtent l="0" t="0" r="15240" b="6985"/>
            <wp:docPr id="51" name="图片 51" descr="图片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图片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bookmarkStart w:id="15" w:name="_Toc1064694576"/>
      <w:r>
        <w:rPr>
          <w:rFonts w:hint="eastAsia"/>
          <w:lang w:val="en-US" w:eastAsia="zh-Hans"/>
        </w:rPr>
        <w:t>第二章：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ue基础语法</w:t>
      </w:r>
      <w:bookmarkEnd w:id="15"/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Hans"/>
        </w:rPr>
      </w:pPr>
      <w:bookmarkStart w:id="16" w:name="_Toc1487992028"/>
      <w:r>
        <w:rPr>
          <w:rFonts w:hint="eastAsia"/>
          <w:lang w:val="en-US" w:eastAsia="zh-Hans"/>
        </w:rPr>
        <w:t>插值操作</w:t>
      </w:r>
      <w:bookmarkEnd w:id="16"/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bookmarkStart w:id="17" w:name="_Toc1234945281"/>
      <w:r>
        <w:rPr>
          <w:rFonts w:hint="eastAsia"/>
          <w:lang w:val="en-US" w:eastAsia="zh-Hans"/>
        </w:rPr>
        <w:t>mustache语法</w:t>
      </w:r>
      <w:bookmarkEnd w:id="17"/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如何将data中的文本数据，插入到HTML中呢？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我们已经学习过了，可以通过Mustache语法(也就是双大括号)。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Mustache: 胡子/胡须.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我们可以像下面这样来使用，并且数据是响应式的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4572000" cy="2800350"/>
            <wp:effectExtent l="0" t="0" r="0" b="190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 message 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{{ message }},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李银河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mustache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语法中，不仅仅可以直接写变量，也可以写简单的表达式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 + 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 + ' ' + 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{{firstName}} {{lastName}}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{{counter * 2}}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'bryant'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counter: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1714500" cy="2933700"/>
            <wp:effectExtent l="0" t="0" r="1270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18" w:name="_Toc295889512"/>
      <w:r>
        <w:rPr>
          <w:rFonts w:hint="eastAsia"/>
          <w:lang w:val="en-US" w:eastAsia="zh-Hans"/>
        </w:rPr>
        <w:t>v-once</w:t>
      </w:r>
      <w:bookmarkEnd w:id="18"/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但是，在某些情况下，我们可能不希望界面随意的跟随改变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这个时候，我们就可以使用一个Vue的指令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v-once: 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该指令后面不需要跟任何表达式(比如之前的v-for后面是由跟表达式的)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该指令表示元素和组件(组件后面才会学习)只渲染一次，不会随着数据的改变而改变。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代码如下：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69230" cy="1527175"/>
            <wp:effectExtent l="0" t="0" r="13970" b="222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v-once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19" w:name="_Toc1590385379"/>
      <w:r>
        <w:rPr>
          <w:rFonts w:hint="default"/>
          <w:lang w:eastAsia="zh-Hans"/>
        </w:rPr>
        <w:t>v-html</w:t>
      </w:r>
      <w:bookmarkEnd w:id="19"/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某些情况下，我们从服务器请求到的数据本身就是一个HTML代码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如果我们直接通过{{}}来输出，会将HTML代码也一起输出。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但是我们可能希望的是按照HTML格式进行解析，并且显示对应的内容。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如果我们希望解析出HTML展示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可以使用v-html指令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1134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该指令后面往往会跟上一个string类型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1134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会将string的html解析出来并且进行渲染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3675" cy="1398905"/>
            <wp:effectExtent l="0" t="0" r="9525" b="234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"url"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url: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'&lt;a href="http://www.baidu.com"&gt;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百度一下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&lt;/a&gt;'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0" w:name="_Toc2025594291"/>
      <w:r>
        <w:rPr>
          <w:rFonts w:hint="default"/>
          <w:lang w:eastAsia="zh-Hans"/>
        </w:rPr>
        <w:t>v-text</w:t>
      </w:r>
      <w:bookmarkEnd w:id="20"/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v-text作用和Mustache比较相似：都是用于将数据显示在界面中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v-text通常情况下，接受一个string类型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{{message}},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李银河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v-text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李银河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714500" cy="99060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1" w:name="_Toc104992946"/>
      <w:r>
        <w:rPr>
          <w:rFonts w:hint="default"/>
          <w:lang w:eastAsia="zh-Hans"/>
        </w:rPr>
        <w:t>v-pre</w:t>
      </w:r>
      <w:bookmarkEnd w:id="21"/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v-pre用于跳过这个元素和它子元素的编译过程，用于显示原本的Mustache语法。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比如下面的代码：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第一个h2元素中的内容会被编译解析出来对应的内容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第二个h2元素中会直接显示{{message}}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只希望展示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{{message}},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不希望被解析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v-pre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5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562100" cy="971550"/>
            <wp:effectExtent l="0" t="0" r="12700" b="190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2" w:name="_Toc1532369235"/>
      <w:r>
        <w:rPr>
          <w:rFonts w:hint="default"/>
          <w:lang w:eastAsia="zh-Hans"/>
        </w:rPr>
        <w:t>v-cloak</w:t>
      </w:r>
      <w:bookmarkEnd w:id="22"/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在某些情况下，我们浏览器可能会直接显然出未编译的Mustache标签。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cloak: 斗篷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v-cloak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display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none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v-cloak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vm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代码真正解析出来之后，再渲染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{{message}}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解析之前，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中有一个属性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v-cloak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解析之后，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中没有一个属性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v-cloak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bookmarkStart w:id="23" w:name="_Toc1905837821"/>
      <w:r>
        <w:rPr>
          <w:rFonts w:hint="eastAsia"/>
          <w:lang w:val="en-US" w:eastAsia="zh-Hans"/>
        </w:rPr>
        <w:t>绑定属性</w:t>
      </w:r>
      <w:bookmarkEnd w:id="23"/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bookmarkStart w:id="24" w:name="_Toc1697662542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介绍</w:t>
      </w:r>
      <w:bookmarkEnd w:id="24"/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前面我们学习的指令主要作用是将值插入到我们模板的内容当中。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但是，除了内容需要动态来决定外，某些属性我们也希望动态来绑定。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比如动态绑定a元素的href属性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比如动态绑定img元素的src属性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这个时候，我们可以使用v-bind指令：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作用：动态绑定属性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缩写：: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预期：any (with argument) | Object (without argument)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参数：attrOrProp (optional)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下面，我们就具体来学习v-bind的使用。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5" w:name="_Toc1146609352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基础</w:t>
      </w:r>
      <w:bookmarkEnd w:id="25"/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v-bind用于绑定一个或多个属性值，</w:t>
      </w:r>
      <w:r>
        <w:rPr>
          <w:rFonts w:hint="default"/>
          <w:color w:val="0000FF"/>
          <w:lang w:val="en-US" w:eastAsia="zh-Hans"/>
        </w:rPr>
        <w:t>或者向另一个组件传递props值</w:t>
      </w:r>
      <w:r>
        <w:rPr>
          <w:rFonts w:hint="default"/>
          <w:lang w:val="en-US" w:eastAsia="zh-Hans"/>
        </w:rPr>
        <w:t>(这个学到组件时再介绍)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在开发中，有哪些属性需要动态进行绑定呢？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还是有很多的，比如图片的链接src、网站的链接href、动态绑定一些类、样式等等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比如通过Vue实例中的data绑定元素的src和href，代码如下：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错误的做法：这里不可以使用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mustache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语法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&lt;img src="{{imgUrl}}" alt=""&gt;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正确做法：使用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v-bind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指令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img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v-bind:src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"imgUrl"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v-bind:href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"aHref"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百度一下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a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语法糖写法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img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"imgUrl"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:href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"aHref"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百度一下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a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imgUrl: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'./icons.png'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aHref: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'http://www.baidu.com'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6" w:name="_Toc1692614533"/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>-bind</w:t>
      </w:r>
      <w:r>
        <w:rPr>
          <w:rFonts w:hint="eastAsia"/>
          <w:lang w:val="en-US" w:eastAsia="zh-Hans"/>
        </w:rPr>
        <w:t>语法糖</w:t>
      </w:r>
      <w:bookmarkEnd w:id="26"/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v-bind有一个对应的语法糖，也就是简写方式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在开发中，我们通常会使用语法糖的形式，因为这样更加简洁。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简写方式如下：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476625" cy="904875"/>
            <wp:effectExtent l="0" t="0" r="317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7" w:name="_Toc56584322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绑定class（一）</w:t>
      </w:r>
      <w:bookmarkEnd w:id="27"/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很多时候，我们希望动态的来切换class，比如：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当数据为某个状态时，字体显示红色。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当数据另一个状态时，字体显示黑色。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绑定class有两种方式：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对象语法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数组语法</w:t>
      </w:r>
      <w:r>
        <w:rPr>
          <w:rFonts w:hint="default"/>
          <w:lang w:eastAsia="zh-Hans"/>
        </w:rPr>
        <w:tab/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8" w:name="_Toc1824927880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绑定class（对象语法）</w:t>
      </w:r>
      <w:bookmarkEnd w:id="28"/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绑定方式：对象语法</w:t>
      </w:r>
    </w:p>
    <w:p>
      <w:pPr>
        <w:keepNext w:val="0"/>
        <w:keepLines w:val="0"/>
        <w:pageBreakBefore w:val="0"/>
        <w:widowControl w:val="0"/>
        <w:numPr>
          <w:ilvl w:val="1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对象语法的含义是:class后面跟的是一个对象。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对象语法有下面这些用法：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</w:pPr>
      <w:r>
        <w:drawing>
          <wp:inline distT="0" distB="0" distL="114300" distR="114300">
            <wp:extent cx="5273040" cy="1769110"/>
            <wp:effectExtent l="0" t="0" r="1016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&lt;!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DOCTYPE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.active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red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class="active"&gt;{{message}}&lt;/h2&gt;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&lt;h2 :class="active"&gt;{{message}}&lt;/h2&gt;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v-bind:class="{key1: value1, key2: value2}"&gt;{{message}}&lt;/h2&gt;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v-bind:class="{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1: true,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2: boolean}"&gt;{{message}}&lt;/h2&gt;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"title"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v-bind:class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"{active: isActive, line: isLine}"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内容太长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可以放到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methods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里面写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"title"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v-bind:class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"getClasses()"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这个地方函数的括号可以省略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isLine: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!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getClasses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active: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line: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isLine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9" w:name="_Toc1201432706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绑定class（数组语法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用的比较少）</w:t>
      </w:r>
      <w:bookmarkEnd w:id="2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71770" cy="3102610"/>
            <wp:effectExtent l="0" t="0" r="11430" b="215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"title"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"[active, line]"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"title"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"getClasses()"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active: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'aaaa'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line: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'bbbb'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getClasses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line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绑定style（一）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我们可以利用v-bind:style来绑定一些CSS内联样式。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在写CSS属性名的时候，比如font-size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我们可以使用驼峰式 (camelCase)  fontSize 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或短横线分隔 (kebab-case，记得用单引号括起来) ‘font-size’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绑定class有两种方式：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对象语法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数组语法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绑定style（二）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绑定方式一：对象语法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71135" cy="1396365"/>
            <wp:effectExtent l="0" t="0" r="12065" b="63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clss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对象语法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注意区别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v-bind:class="{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1: true,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2: boolean}"&gt;{{message}}&lt;/h2&gt;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:style="{key(css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的属性名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): value(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属性值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'50px'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必须加上单引号，否则是当做一个变量去解析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:style="{fontSize: '50px'}"&gt;{{message}}&lt;/h2&gt;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:style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"{fontSize: finalSize + 'px', backgroundColor: finalColor}"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:style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"getStyles()"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finalSize: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finalColor: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'red'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getStyles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fontSize: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finalSize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'px'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backgroundColor: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finalColor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绑定方式二：数组语法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2405" cy="857250"/>
            <wp:effectExtent l="0" t="0" r="10795" b="635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:style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"[baseStyle, baseStyle1]"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baseStyle: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backgroundColor: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'red'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baseStyle1: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fontSize: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'100px'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color w:val="FF0000"/>
          <w:lang w:val="en-US" w:eastAsia="zh-Hans"/>
        </w:rPr>
      </w:pPr>
      <w:r>
        <w:rPr>
          <w:rFonts w:hint="default"/>
          <w:color w:val="FF0000"/>
          <w:lang w:eastAsia="zh-Hans"/>
        </w:rPr>
        <w:t>(</w:t>
      </w:r>
      <w:r>
        <w:rPr>
          <w:rFonts w:hint="eastAsia"/>
          <w:color w:val="FF0000"/>
          <w:lang w:val="en-US" w:eastAsia="zh-Hans"/>
        </w:rPr>
        <w:t>重要</w:t>
      </w:r>
      <w:r>
        <w:rPr>
          <w:rFonts w:hint="default"/>
          <w:color w:val="FF0000"/>
          <w:lang w:eastAsia="zh-Hans"/>
        </w:rPr>
        <w:t>)</w:t>
      </w:r>
      <w:r>
        <w:rPr>
          <w:rFonts w:hint="eastAsia"/>
          <w:color w:val="FF0000"/>
          <w:lang w:val="en-US" w:eastAsia="zh-Hans"/>
        </w:rPr>
        <w:t>案例：点击列表那一项，文字变为红色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思路：（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）增加一个</w:t>
      </w:r>
      <w:r>
        <w:rPr>
          <w:rFonts w:hint="default"/>
          <w:lang w:eastAsia="zh-Hans"/>
        </w:rPr>
        <w:t>currentIndex</w:t>
      </w:r>
      <w:r>
        <w:rPr>
          <w:rFonts w:hint="eastAsia"/>
          <w:lang w:val="en-US" w:eastAsia="zh-Hans"/>
        </w:rPr>
        <w:t>变量，用于记录谁变为红色</w:t>
      </w:r>
    </w:p>
    <w:p>
      <w:pPr>
        <w:numPr>
          <w:ilvl w:val="0"/>
          <w:numId w:val="27"/>
        </w:numPr>
        <w:ind w:left="63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将</w:t>
      </w:r>
      <w:r>
        <w:rPr>
          <w:rFonts w:hint="default"/>
          <w:lang w:eastAsia="zh-Hans"/>
        </w:rPr>
        <w:t xml:space="preserve">currentIndex </w:t>
      </w:r>
      <w:r>
        <w:rPr>
          <w:rFonts w:hint="eastAsia"/>
          <w:lang w:val="en-US" w:eastAsia="zh-Hans"/>
        </w:rPr>
        <w:t>等于</w:t>
      </w:r>
      <w:r>
        <w:rPr>
          <w:rFonts w:hint="default"/>
          <w:lang w:eastAsia="zh-Hans"/>
        </w:rPr>
        <w:t xml:space="preserve"> index </w:t>
      </w:r>
      <w:r>
        <w:rPr>
          <w:rFonts w:hint="eastAsia"/>
          <w:lang w:val="en-US" w:eastAsia="zh-Hans"/>
        </w:rPr>
        <w:t>来作为属性绑定的值</w:t>
      </w:r>
    </w:p>
    <w:p>
      <w:pPr>
        <w:numPr>
          <w:ilvl w:val="0"/>
          <w:numId w:val="27"/>
        </w:numPr>
        <w:ind w:left="630" w:leftChars="0" w:firstLine="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点击那个列，将index赋值给</w:t>
      </w:r>
      <w:r>
        <w:rPr>
          <w:rFonts w:hint="default"/>
          <w:lang w:eastAsia="zh-Hans"/>
        </w:rPr>
        <w:t>currentIndex</w:t>
      </w:r>
    </w:p>
    <w:p>
      <w:pPr>
        <w:numPr>
          <w:ilvl w:val="0"/>
          <w:numId w:val="0"/>
        </w:numPr>
        <w:ind w:left="630" w:left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注意：不要钻牛角尖，我就想不到</w:t>
      </w:r>
      <w:r>
        <w:rPr>
          <w:rFonts w:hint="default"/>
          <w:lang w:eastAsia="zh-Hans"/>
        </w:rPr>
        <w:t>currentIndex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做不出来，这是因为你以前遇到州这种案例很少，所以你很难想到，所以学习是一个过程，不是一蹴而就的。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.active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red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作业需求：点击列表中的哪一项，那么该项的文字变成红色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&lt;!-- currentIndex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与本身的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是否相等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来作为属性绑定的值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"{active: currentIndex === index}"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"handle(index)"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"(item, index) in movies"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movies: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海尔兄弟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火影忍者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进击的巨人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增加一个变量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用于记录到底谁是显示红色的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currentIndex: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handle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key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currentIndex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key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计算属性</w:t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什么是计算属性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我们知道，在模板中可以直接通过插值语法显示一些data中的数据。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但是在某些情况，我们可能需要对数据进行一些转化后再显示，或者需要将多个数据结合起来进行显示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比如我们有firstName和lastName两个变量，我们需要显示完整的名称。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但是如果多个地方都需要显示完整的名称，我们就需要写多个{{firstName}} {{lastName}}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我们可以将上面的代码换成计算属性：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OK，我们发现计算属性是写在实例的computed选项中的。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2790825" cy="2105025"/>
            <wp:effectExtent l="0" t="0" r="3175" b="317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19475" cy="2466975"/>
            <wp:effectExtent l="0" t="0" r="9525" b="2222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 + ' ' + 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{{firstName}} {{lastName}}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{{}}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放一个方法感觉别扭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如果放一个变量会好点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{{getFullName()}}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使用计算属性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直接写就行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不需要加小括号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'Lebron'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'James'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computed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计算属性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计算属性的复杂操作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计算属性中也可以进行一些更加复杂的操作，比如下面的例子：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343275" cy="3324225"/>
            <wp:effectExtent l="0" t="0" r="9525" b="317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总价格：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{{totalPrice}}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'Unix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编程艺术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代码大全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深入理解计算机原理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113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现代操作系统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length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计算属性的</w:t>
      </w:r>
      <w:r>
        <w:rPr>
          <w:rFonts w:hint="default"/>
          <w:lang w:eastAsia="zh-Hans"/>
        </w:rPr>
        <w:t>setter</w:t>
      </w:r>
      <w:r>
        <w:rPr>
          <w:rFonts w:hint="eastAsia"/>
          <w:lang w:val="en-US" w:eastAsia="zh-Hans"/>
        </w:rPr>
        <w:t>和getter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理解为什么计算属性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不用加小括号，实际上它本质就是一个水性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每个计算属性都包含一个getter和一个setter</w:t>
      </w:r>
    </w:p>
    <w:p>
      <w:pPr>
        <w:keepNext w:val="0"/>
        <w:keepLines w:val="0"/>
        <w:pageBreakBefore w:val="0"/>
        <w:widowControl w:val="0"/>
        <w:numPr>
          <w:ilvl w:val="1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在上面的例子中，我们只是使用getter来读取。</w:t>
      </w:r>
    </w:p>
    <w:p>
      <w:pPr>
        <w:keepNext w:val="0"/>
        <w:keepLines w:val="0"/>
        <w:pageBreakBefore w:val="0"/>
        <w:widowControl w:val="0"/>
        <w:numPr>
          <w:ilvl w:val="1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在某些情况下，你也可以提供一个setter方法（不常用）。</w:t>
      </w:r>
    </w:p>
    <w:p>
      <w:pPr>
        <w:keepNext w:val="0"/>
        <w:keepLines w:val="0"/>
        <w:pageBreakBefore w:val="0"/>
        <w:widowControl w:val="0"/>
        <w:numPr>
          <w:ilvl w:val="1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在需要写setter的时候，代码如下：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981450" cy="4286250"/>
            <wp:effectExtent l="0" t="0" r="6350" b="635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'Bryant'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fullName: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    return this.firstName + ' ' + this.lastName;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name: 'coderwhy'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计算属性一般是没有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set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方法，只读属性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//fullName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本质上是一个属性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所以在上面写的时候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不需要加小括号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fullName: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set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'----'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计算属性的缓存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我们可能会考虑这样的一个问题：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methods和computed看起来都可以实现我们的功能，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那么为什么还要多一个计算属性这个东西呢？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原因：计算属性会进行缓存，如果多次使用时，计算属性只会调用一次。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我们来看下面的代码：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</w:pPr>
      <w:r>
        <w:drawing>
          <wp:inline distT="0" distB="0" distL="114300" distR="114300">
            <wp:extent cx="5273040" cy="1828800"/>
            <wp:effectExtent l="0" t="0" r="10160" b="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直接拼接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{{firstName}} {{lastName}}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通过定义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methods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&lt;h2&gt;{{getFullName()}}&lt;/h2&gt;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&lt;h2&gt;{{getFullName()}}&lt;/h2&gt;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&lt;h2&gt;{{getFullName()}}&lt;/h2&gt;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&lt;h2&gt;{{getFullName()}}&lt;/h2&gt;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通过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computed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注意名称不要加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get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动词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'Bryant'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'getFullName'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'fullName'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ES6</w:t>
      </w:r>
      <w:r>
        <w:rPr>
          <w:rFonts w:hint="eastAsia"/>
          <w:lang w:val="en-US" w:eastAsia="zh-Hans"/>
        </w:rPr>
        <w:t>内容补充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let/var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事实上var的设计可以看成JavaScript语言设计上的错误. 但是这种错误多半不能修复和移除, 以为需要向后兼容.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大概十年前, Brendan Eich就决定修复这个问题, 于是他添加了一个新的关键字: let.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我们可以将let看成更完美的var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块级作用域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JS中使用var来声明一个变量时, 变量的作用域主要是和函数的定义有关.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针对于其他块定义来说是没有作用域的，比如if/for等，这在我们开发中往往会引起一些问题。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71770" cy="1092835"/>
            <wp:effectExtent l="0" t="0" r="11430" b="2476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3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4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5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ES5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是没有块级作用域的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(if/for)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是有块级作用域的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(if/for)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//ES5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之前因为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都没有块级作用域的概念，所以在很多时候，我们都必须借助于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的作用域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来解决应用外面变量的问题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中，加入了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它是有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的块级作用域，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变量作用域：变量在什么范围内是可用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var name = 'why';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console.log(name);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console.log(name);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没有块级作用域引起的问题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: 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的块级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var func;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if (true)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var name = 'why';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func =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console.log(name);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// func();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name = 'kobe'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func();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没有块级作用域引起的问题：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的块级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为什么闭包可以解决问题：函数是一个作用域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var btns = document.getElementsByTagName('button');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for (var i = 0; i &lt; btns.length; i++)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(function(i)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btns[i].addEventListener('click',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    console.log('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 + i + 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})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})(i);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document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getElementsByTagName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'button'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length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</w:pP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//ES6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const</w:t>
      </w:r>
      <w:r>
        <w:rPr>
          <w:rFonts w:hint="eastAsia"/>
          <w:lang w:val="en-US" w:eastAsia="zh-Hans"/>
        </w:rPr>
        <w:t>的使用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const关键字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在很多语言中已经存在, 比如C/C++中, 主要的作用是将某个变量修饰为常量.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在JavaScript中也是如此, 使用const修饰的标识符为常量, 不可以再次赋值.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什么时候使用const呢?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当我们修饰的标识符不会被再次赋值时, 就可以使用const来保证数据的安全性.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color w:val="C00000"/>
          <w:lang w:eastAsia="zh-Hans"/>
        </w:rPr>
        <w:t>建议: 在ES6开发中,优先使用const, 只有需要改变某一个标识符的时候才使用let.</w:t>
      </w:r>
      <w:r>
        <w:rPr>
          <w:rFonts w:hint="default"/>
          <w:lang w:eastAsia="zh-Hans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const的注意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const注意一: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2295525" cy="485775"/>
            <wp:effectExtent l="0" t="0" r="15875" b="2222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const注意二: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771900" cy="247650"/>
            <wp:effectExtent l="0" t="0" r="12700" b="635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注意一：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一旦给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修饰的标识符被赋值之后，不能修改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name = 'why';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name = 'abc';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注意二：在使用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定义标识符，必须进行赋值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name;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3.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注意三：常量的含义是指向的对象不能修改，但是可以改变对象内部的属性。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1.87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对象增强写法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ES6中，对对象字面量进行了很多增强。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属性初始化简写和方法的简写：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1770" cy="3080385"/>
            <wp:effectExtent l="0" t="0" r="11430" b="1841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obj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name: 'why',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age: 18,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run: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console.log('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在奔跑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eat: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console.log('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在吃东西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属性的增强写法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//ES5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obj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name: name,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age: age,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height: height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函数的增强写法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ES5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obj1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run: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eat: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run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eat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事件监听</w:t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v-on</w:t>
      </w:r>
      <w:r>
        <w:rPr>
          <w:rFonts w:hint="eastAsia"/>
          <w:lang w:val="en-US" w:eastAsia="zh-Hans"/>
        </w:rPr>
        <w:t>基础</w:t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这里，我们用一个监听按钮的点击事件，来简单看看v-on的使用</w:t>
      </w:r>
    </w:p>
    <w:p>
      <w:pPr>
        <w:keepNext w:val="0"/>
        <w:keepLines w:val="0"/>
        <w:pageBreakBefore w:val="0"/>
        <w:widowControl w:val="0"/>
        <w:numPr>
          <w:ilvl w:val="1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下面的代码中，我们使用了v-on:click="counter++”</w:t>
      </w:r>
    </w:p>
    <w:p>
      <w:pPr>
        <w:keepNext w:val="0"/>
        <w:keepLines w:val="0"/>
        <w:pageBreakBefore w:val="0"/>
        <w:widowControl w:val="0"/>
        <w:numPr>
          <w:ilvl w:val="1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另外，我们可以将事件指向一个在methods中定义的函数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4591050" cy="914400"/>
            <wp:effectExtent l="0" t="0" r="6350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注：v-on也有对应的语法糖：</w:t>
      </w:r>
    </w:p>
    <w:p>
      <w:pPr>
        <w:keepNext w:val="0"/>
        <w:keepLines w:val="0"/>
        <w:pageBreakBefore w:val="0"/>
        <w:widowControl w:val="0"/>
        <w:numPr>
          <w:ilvl w:val="1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v-on:click可以写成@click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4610100" cy="1028700"/>
            <wp:effectExtent l="0" t="0" r="12700" b="1270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 + ' ' + 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{{firstName}} {{lastName}}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{{}}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放一个方法感觉别扭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如果放一个变量会好点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{{getFullName()}}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使用计算属性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直接写就行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不需要加小括号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'Lebron'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'James'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computed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计算属性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v-on参数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当通过methods中定义方法，以供@click调用时，需要注意参数问题：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情况一：如果该方法不需要额外参数，那么方法后的()可以不添加。</w:t>
      </w:r>
    </w:p>
    <w:p>
      <w:pPr>
        <w:keepNext w:val="0"/>
        <w:keepLines w:val="0"/>
        <w:pageBreakBefore w:val="0"/>
        <w:widowControl w:val="0"/>
        <w:numPr>
          <w:ilvl w:val="1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但是注意：如果方法本身中有一个参数，那么会默认将原生事件event参数传递进去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情况二：如果需要同时传入某个参数，同时需要event时，可以通过$event传入事件。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4943475" cy="2838450"/>
            <wp:effectExtent l="0" t="0" r="9525" b="635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事件调用的方法没有参数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小括号可以省略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"btn1Click"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"btn1Click()"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&lt;!-- 2.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在事件定义时，写方法时省略了小括号，但是方法本身需要一个参数的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,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这个时候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会默认将浏览器产生的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事件对象作为参数传入到方法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&lt;button @click="btn2Click(123)"&gt;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2&lt;/button&gt;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&lt;button @click="btn2Click()"&gt;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2&lt;/button&gt;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"btn2Click"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在方法定义时，我们需要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对象，同时又需要其他参数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"btn3Click('abc', $event)"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3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btn1Click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'btn1Click'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btn2Click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'--------'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btn3Click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v-on</w:t>
      </w:r>
      <w:r>
        <w:rPr>
          <w:rFonts w:hint="eastAsia"/>
          <w:lang w:val="en-US" w:eastAsia="zh-Hans"/>
        </w:rPr>
        <w:t>修饰符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在某些情况下，我们拿到event的目的可能是进行一些事件处理。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Vue提供了修饰符来帮助我们方便的处理一些事件：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.stop - 调用 event.stopPropagation()。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.prevent - 调用 event.preventDefault()。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.{keyCode | keyAlias} - 只当事件是从特定键触发时才触发回调。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.native - 监听组件根元素的原生事件。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.once - 只触发一次回调。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4124325" cy="3733800"/>
            <wp:effectExtent l="0" t="0" r="15875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&lt;!--1.  .stop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修饰符的使用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"divClick"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aaaa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@click.stop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&lt;!-- 2. .prevent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修饰符的使用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form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"baidu"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"submit"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提交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@click.prevent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"submitClick"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form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监听某个键盘的键帽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@keyup.enter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"keyUpClick"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&lt;!-- 4. .once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修饰符的使用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@click.once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"btn2Click"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divClick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'divClick'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'btnClick'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submitClick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'submitClick'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keyUpClick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'keyUpClick'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btn2Click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'btn2Click'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条件判断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v-if/v-else-if/v-else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v-if、v-else-if、v-else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这三个指令与JavaScript的条件语句if、else、else if类似。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Vue的条件指令可以根据表达式的值在DOM中渲染或销毁元素或组件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简单的案例演示：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1136650"/>
            <wp:effectExtent l="0" t="0" r="10160" b="635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v-if的原理：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v-if后面的条件为false时，对应的元素以及其子元素不会渲染。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也就是根本没有不会有对应的标签出现在DOM中。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条件渲染案例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我们来做一个简单的小案例：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用户再登录时，可以切换使用用户账号登录还是邮箱地址登录。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类似如下情景：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2405" cy="1450340"/>
            <wp:effectExtent l="0" t="0" r="10795" b="2286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案例小问题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小问题：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如果我们在有输入内容的情况下，切换了类型，我们会发现文字依然显示之前的输入的内容。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但是按道理讲，我们应该切换到另外一个input元素中了。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在另一个input元素中，我们并没有输入内容。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为什么会出现这个问题呢？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问题解答：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这是因为Vue在进行DOM渲染时，出于性能考虑，会尽可能的复用已经存在的元素，而不是重新创建新的元素。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在上面的案例中，Vue内部会发现原来的input元素不再使用，直接作为else中的input来使用了。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解决方案：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如果我们不希望Vue出现类似重复利用的问题，可以给对应的input添加key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并且我们需要保证key的不同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810000" cy="1628775"/>
            <wp:effectExtent l="0" t="0" r="0" b="2222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v-show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v-show的用法和v-if非常相似，也用于决定一个元素是否渲染：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v-if和v-show对比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v-if和v-show都可以决定一个元素是否渲染，那么开发中我们如何选择呢？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v-if当条件为false时，压根不会有对应的元素在DOM中。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v-show当条件为false时，仅仅是将元素的display属性设置为none而已。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开发中如何选择呢？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当需要在显示与隐藏之间切片很频繁时，使用v-show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当只有一次切换时，通过使用v-if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v-if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当条件为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时，包含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指令的元素，根本就不会存在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dom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"isShow"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"aaa"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v-show: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当条件为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v-show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只给我们的元素添加一个行内样式：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display:none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v-show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"isShow"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"bbb"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isShow: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循环遍历</w:t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v-for</w:t>
      </w:r>
      <w:r>
        <w:rPr>
          <w:rFonts w:hint="eastAsia"/>
          <w:lang w:val="en-US" w:eastAsia="zh-Hans"/>
        </w:rPr>
        <w:t>遍历数组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当我们有一组数据需要进行渲染时，我们就可以使用v-for来完成。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v-for的语法类似于JavaScript中的for循环。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格式如下：item in items的形式。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我们来看一个简单的案例：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如果在遍历的过程中不需要使用索引值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v-for="movie in movies"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依次从movies中取出movie，并且在元素的内容中，我们可以使用Mustache语法，来使用movie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如果在遍历的过程中，我们需要拿到元素在数组中的索引值呢？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语法格式：v-for=(item, index) in items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其中的index就代表了取出的item在原数组的索引值。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在遍历过程中，没有使用索引值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下标值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name"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在遍历的过程中，获取索引值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"(item, index) in name"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{{index+1}}.{{item}}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'james'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'curry'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v-for</w:t>
      </w:r>
      <w:r>
        <w:rPr>
          <w:rFonts w:hint="eastAsia"/>
          <w:lang w:val="en-US" w:eastAsia="zh-Hans"/>
        </w:rPr>
        <w:t>遍历对象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v-for可以用户遍历对象：</w:t>
      </w:r>
    </w:p>
    <w:p>
      <w:pPr>
        <w:keepNext w:val="0"/>
        <w:keepLines w:val="0"/>
        <w:pageBreakBefore w:val="0"/>
        <w:widowControl w:val="0"/>
        <w:numPr>
          <w:ilvl w:val="1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比如某个对象中存储着你的个人信息，我们希望以列表的形式显示出来。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在遍历对象的过程中，如果只是获取一个值，那么获取到的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value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info"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获取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key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value 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格式：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(value, key)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"(value, key) in info"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{{value}}--{{key}}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获取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key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index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格式：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(value, key, index) 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"(value, key, index) in info"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{{value}}---{{key}}---{{index}}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info: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组件的key属性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官方推荐我们在使用v-for时，给对应的元素或组件添加上一个:key属性。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为什么需要这个key属性呢（了解）？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这个其实和Vue的虚拟DOM的Diff算法有关系。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这里我们借用React’s diff algorithm中的一张图来简单说明一下：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当某一层有很多相同的节点时，也就是列表节点时，我们希望插入一个新的节点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我们希望可以在B和C之间加一个F，Diff算法默认执行起来是这样的。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即把C更新成F，D更新成C，E更新成D，最后再插入E，是不是很没有效率？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所以我们需要使用key来给每个节点做一个唯一标识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Diff算法就可以正确的识别此节点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找到正确的位置区插入新的节点。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所以一句话，</w:t>
      </w:r>
      <w:r>
        <w:rPr>
          <w:rFonts w:hint="default"/>
          <w:b/>
          <w:bCs/>
          <w:lang w:val="en-US" w:eastAsia="zh-Hans"/>
        </w:rPr>
        <w:t>key的作用主要是为了高效的更新虚拟DOM</w:t>
      </w:r>
      <w:r>
        <w:rPr>
          <w:rFonts w:hint="default"/>
          <w:lang w:val="en-US"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1680" w:leftChars="0" w:firstLine="420" w:firstLineChars="0"/>
        <w:jc w:val="both"/>
        <w:textAlignment w:val="auto"/>
      </w:pPr>
      <w:r>
        <w:drawing>
          <wp:inline distT="0" distB="0" distL="114300" distR="114300">
            <wp:extent cx="2390775" cy="3048000"/>
            <wp:effectExtent l="0" t="0" r="22225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</w:rPr>
        <w:t xml:space="preserve">               </w:t>
      </w:r>
      <w:r>
        <w:drawing>
          <wp:inline distT="0" distB="0" distL="114300" distR="114300">
            <wp:extent cx="3419475" cy="914400"/>
            <wp:effectExtent l="0" t="0" r="9525" b="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检测数组更新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因为Vue是响应式的，所以当数据发生变化时，Vue会自动检测数据变化，视图会发生对应的更新。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Vue中包含了一组观察数组编译的方法，使用它们改变数组也会触发视图的更新。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3040" cy="3111500"/>
            <wp:effectExtent l="0" t="0" r="10160" b="1270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letters"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'd'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1. push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方法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this.letters.push('aaa');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2. pop()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删除数组中的最后一个元素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this.letters.pop();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3. shift()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删除数组中的第一个元素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this.letters.shift();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4. unshift()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在数组最前面添加元素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this.letters.unshift('aaa', 'bbb', 'ccc');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5. splice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作用：删除元素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插入元素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替换元素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删除元素：第二个参数，传入你要删除几个元素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如果没有传，就删除后面所有的元素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this.letters.splice(1, 2);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删除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替换元素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第二个参数，表示我们要替换几个元素，后面是用于替换前面的具体元素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this.letters.splice(1, 3, 'm', 'n', 'l');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插入元素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第二个参数，传入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，并且后面跟上要插入的元素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'x'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'z'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6. sort()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排序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7. reverse()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reverse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注意：通过索引值修改数组中的元素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不是响应式的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this.letters[0] = 'bbbb';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数组已经改变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['bbbb', 'b', 'c', 'd']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'bbbb'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set(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要修改的对象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索引值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修改后的值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Vue.set(this.letters, 0, 'bbbb');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可变参数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function sum(num1, num2)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return num1 + num2;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function sum(num1, num2, num3)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return num1 + num2 + num3;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(...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[20,30,40,50,60,70]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50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60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70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过滤器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filters: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这是一个函数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showPrice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￥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toFixed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14"/>
        <w:keepNext w:val="0"/>
        <w:keepLines w:val="0"/>
        <w:widowControl/>
        <w:suppressLineNumbers w:val="0"/>
        <w:shd w:val="clear" w:fill="171717"/>
        <w:spacing w:before="0" w:beforeAutospacing="0" w:after="0" w:afterAutospacing="0"/>
        <w:ind w:left="0" w:right="0"/>
        <w:jc w:val="left"/>
        <w:rPr>
          <w:rFonts w:hint="default"/>
          <w:lang w:val="en-US" w:eastAsia="zh-Hans"/>
        </w:rPr>
      </w:pPr>
      <w:r>
        <w:rPr>
          <w:rFonts w:ascii="menlo" w:hAnsi="menlo" w:eastAsia="menlo" w:cs="menlo"/>
          <w:color w:val="598A43"/>
          <w:kern w:val="0"/>
          <w:sz w:val="24"/>
          <w:szCs w:val="24"/>
          <w:lang w:val="en-US" w:eastAsia="zh-CN" w:bidi="ar"/>
        </w:rPr>
        <w:t xml:space="preserve">&lt;!-- &lt;td&gt;{{item.price | </w:t>
      </w:r>
      <w:r>
        <w:rPr>
          <w:rFonts w:ascii="PingFang SC" w:hAnsi="PingFang SC" w:eastAsia="PingFang SC" w:cs="PingFang SC"/>
          <w:color w:val="598A43"/>
          <w:kern w:val="0"/>
          <w:sz w:val="24"/>
          <w:szCs w:val="24"/>
          <w:lang w:val="en-US" w:eastAsia="zh-CN" w:bidi="ar"/>
        </w:rPr>
        <w:t>过滤器</w:t>
      </w:r>
      <w:r>
        <w:rPr>
          <w:rFonts w:ascii="menlo" w:hAnsi="menlo" w:eastAsia="menlo" w:cs="menlo"/>
          <w:color w:val="598A43"/>
          <w:kern w:val="0"/>
          <w:sz w:val="24"/>
          <w:szCs w:val="24"/>
          <w:lang w:val="en-US" w:eastAsia="zh-CN" w:bidi="ar"/>
        </w:rPr>
        <w:t>}}&lt;/td&gt; --&gt;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181350" cy="1933575"/>
            <wp:effectExtent l="0" t="0" r="19050" b="2222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阶段案例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图书购物车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5272405" cy="2083435"/>
            <wp:effectExtent l="0" t="0" r="10795" b="2476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table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border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solid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#e9e9e9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border-collapse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collapse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border-spacing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padding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8px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16px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border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solid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#e9e9e9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text-align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center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background-color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#f7f7f7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#5c6b77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font-weight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600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link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"stylesheet"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href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"./style.css"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"books.length"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table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书籍名称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出版日期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价格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购买数量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操作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"(item, index) in books"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{{item.id}}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{{item.date}}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&lt;!-- &lt;td&gt;{{item.price |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过滤器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}}&lt;/td&gt;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{{item.price | showPrice}}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&lt;!-- :disabled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属性绑定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"decrement(index)"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:disabled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"item.count </w:t>
            </w:r>
            <w:r>
              <w:rPr>
                <w:rFonts w:hint="default" w:eastAsia="menlo" w:cs="menlo" w:asciiTheme="minorAscii" w:hAnsiTheme="minorAscii"/>
                <w:color w:val="EE2E38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= 1"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-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{{item.count}}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"increment(index)"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"removeHandler(index)"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移除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table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总价格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:{{totalPrice | showPrice 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v-else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购物车为空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"./main.js"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《算法导论》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'2006-9'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85.00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UNIX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编程艺术》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'2006-2'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59.00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《编程珠玑》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'2008-10'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39.00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《代码大全》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'2006-3'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128.00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getFinalPrice(price)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return 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 + price.toFixed(2);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decrement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--;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increment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        removeHandler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filters: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这是一个函数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showPrice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￥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toFixed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length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for(let i in/of this.books)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reduce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js高阶函数</w:t>
      </w:r>
      <w:r>
        <w:rPr>
          <w:rFonts w:hint="default"/>
          <w:lang w:eastAsia="zh-Hans"/>
        </w:rPr>
        <w:t>filter/map/reduce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需求：取出所有小于100的数字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需求：将所有小于100的数字进行转化： 全部*2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需求：将所有new2Nums中的数字相加，得到最终的结果</w:t>
      </w: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原来的做法（不用高阶函数）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/>
                <w:vertAlign w:val="baseline"/>
                <w:lang w:val="en-US" w:eastAsia="zh-Hans"/>
              </w:rPr>
            </w:pPr>
            <w:r>
              <w:rPr>
                <w:rFonts w:ascii="menlo" w:hAnsi="menlo" w:eastAsia="menlo" w:cs="menlo"/>
                <w:color w:val="4689CC"/>
                <w:kern w:val="0"/>
                <w:sz w:val="24"/>
                <w:szCs w:val="24"/>
                <w:lang w:val="en-US" w:eastAsia="zh-CN" w:bidi="ar"/>
              </w:rPr>
              <w:t>const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 </w:t>
            </w:r>
            <w:r>
              <w:rPr>
                <w:rFonts w:ascii="menlo" w:hAnsi="menlo" w:eastAsia="menlo" w:cs="menlo"/>
                <w:color w:val="42B3FF"/>
                <w:kern w:val="0"/>
                <w:sz w:val="24"/>
                <w:szCs w:val="24"/>
                <w:lang w:val="en-US" w:eastAsia="zh-CN" w:bidi="ar"/>
              </w:rPr>
              <w:t>nums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 = [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10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20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111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222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444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40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50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>];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2066925" cy="1228725"/>
            <wp:effectExtent l="0" t="0" r="15875" b="1587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2971800" cy="1047750"/>
            <wp:effectExtent l="0" t="0" r="0" b="19050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3314700" cy="1085850"/>
            <wp:effectExtent l="0" t="0" r="12700" b="635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1.9.2 </w:t>
      </w:r>
      <w:r>
        <w:rPr>
          <w:rFonts w:hint="eastAsia"/>
          <w:lang w:val="en-US" w:eastAsia="zh-Hans"/>
        </w:rPr>
        <w:t>高阶函数使用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高阶函数：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filter/map/reduce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高阶函数的意思是函数本身需要的参数也是函数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filter: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中的回调函数有一个要求，必须返回一个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boolean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true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：当返回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true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时，函数内部会自动将这次回调的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加入到新的数组中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false: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当返回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时，函数内部会过滤掉这次的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1. filter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函数的使用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10, 20, 40, 50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filter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2. map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函数的使用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20, 40, 80, 100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new2Nums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map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new2Nums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3. reduce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函数的使用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reduce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作用是对数组中的所有内容进行汇总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new2Nums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reduce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第一次：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preValue : 0    n: 20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第二次：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preValue : 20  n: 40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第三次：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preValue : 60  n: 80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第四次：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preValue : 140  n: 100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240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1.9.3 </w:t>
      </w:r>
      <w:r>
        <w:rPr>
          <w:rFonts w:hint="eastAsia"/>
          <w:lang w:val="en-US" w:eastAsia="zh-Hans"/>
        </w:rPr>
        <w:t>高阶函数的综合写法（链式）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filter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map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reduce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案例求总价的计算方法改写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reduce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v-model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表单绑定</w:t>
      </w:r>
      <w:r>
        <w:rPr>
          <w:rFonts w:hint="default"/>
          <w:lang w:eastAsia="zh-Hans"/>
        </w:rPr>
        <w:t>v-model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表单控件在实际开发中是非常常见的。特别是对于用户信息的提交，需要大量的表单。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Vue中使用v-model指令来实现表单元素和数据的双向绑定。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案例的解析：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当我们在输入框输入内容时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因为input中的v-model绑定了message，所以会实时将输入的内容传递给message，message发生改变。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当message发生改变时，因为上面我们使用Mustache语法，将message的值插入到DOM中，所以DOM会发生响应的改变。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所以，通过v-model实现了双向的绑定。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当然，我们也可以将v-model用于textarea元素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{{message}}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v-model</w:t>
      </w:r>
      <w:r>
        <w:rPr>
          <w:rFonts w:hint="eastAsia"/>
          <w:lang w:val="en-US" w:eastAsia="zh-Hans"/>
        </w:rPr>
        <w:t>原理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v-model其实是一个语法糖，它的背后本质上是包含两个操作：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1.v-bind绑定一个value属性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2.v-on指令给当前元素绑定input事件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也就是说下面的代码：等同于下面的代码：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4310" cy="491490"/>
            <wp:effectExtent l="0" t="0" r="8890" b="1651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&lt;input type="text" v-model="message"&gt;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&lt;input type="text" :value="message" @input="valueChange"&gt;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 = $event.target.value"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valueChange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target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v-model:radio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当存在多个单选框时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"male"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"radio"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"male"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男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"sex"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男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"female"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"radio"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"female"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女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"sex"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女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您选择的姓名是：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{{sex}}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sex: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男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v-model:checkbox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复选框分为两种情况：单个勾选框和多个勾选框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单个勾选框：</w:t>
      </w:r>
    </w:p>
    <w:p>
      <w:pPr>
        <w:keepNext w:val="0"/>
        <w:keepLines w:val="0"/>
        <w:pageBreakBefore w:val="0"/>
        <w:widowControl w:val="0"/>
        <w:numPr>
          <w:ilvl w:val="1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v-model即为布尔值。</w:t>
      </w:r>
    </w:p>
    <w:p>
      <w:pPr>
        <w:keepNext w:val="0"/>
        <w:keepLines w:val="0"/>
        <w:pageBreakBefore w:val="0"/>
        <w:widowControl w:val="0"/>
        <w:numPr>
          <w:ilvl w:val="1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此时input的value并不影响v-model的值。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多个复选框：</w:t>
      </w:r>
    </w:p>
    <w:p>
      <w:pPr>
        <w:keepNext w:val="0"/>
        <w:keepLines w:val="0"/>
        <w:pageBreakBefore w:val="0"/>
        <w:widowControl w:val="0"/>
        <w:numPr>
          <w:ilvl w:val="1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当是多个复选框时，因为可以选中多个，所以对应的data中属性是一个数组。</w:t>
      </w:r>
    </w:p>
    <w:p>
      <w:pPr>
        <w:keepNext w:val="0"/>
        <w:keepLines w:val="0"/>
        <w:pageBreakBefore w:val="0"/>
        <w:widowControl w:val="0"/>
        <w:numPr>
          <w:ilvl w:val="1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当选中某一个时，就会将input的value添加到数组中。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2405" cy="1167765"/>
            <wp:effectExtent l="0" t="0" r="10795" b="635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&lt;!-- 1. checkbox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单选框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"agree"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"agree"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"isAgree"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同意协议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您选择的是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{{isAgree}}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:disabled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"!isAgree"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下一步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&lt;!-- 2. checkbox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多选框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篮球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篮球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足球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足球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乒乓球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乒乓球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羽毛球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羽毛球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您的爱好是：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{{hobbies}}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isAgree: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单选框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hobbies: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[]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多选框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 v-model:select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和checkbox一样，select也分单选和多选两种情况。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单选：只能选中一个值。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v-model绑定的是一个值。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当我们选中option中的一个时，会将它对应的value赋值到mySelect中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多选：可以选中多个值。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v-model绑定的是一个数组。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当选中多个值时，就会将选中的option对应的value添加到数组mySelects中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6055" cy="826135"/>
            <wp:effectExtent l="0" t="0" r="17145" b="12065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选择一个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select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"abc"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"fruit"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苹果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苹果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榴莲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榴莲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葡萄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葡萄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select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您选择的水果是：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{{fruit}}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选择多个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select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"abc"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"fruits"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multiple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苹果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苹果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榴莲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榴莲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葡萄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葡萄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select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您选择的水果是：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{{fruits}}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fruit: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fruits: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1.10.6 </w:t>
      </w:r>
      <w:r>
        <w:rPr>
          <w:rFonts w:hint="eastAsia"/>
          <w:lang w:val="en-US" w:eastAsia="zh-Hans"/>
        </w:rPr>
        <w:t>值绑定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初看Vue官方值绑定的时候，我很疑惑：what the hell is that？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但是仔细阅读之后，发现很简单，就是动态的给value赋值而已：</w:t>
      </w:r>
    </w:p>
    <w:p>
      <w:pPr>
        <w:keepNext w:val="0"/>
        <w:keepLines w:val="0"/>
        <w:pageBreakBefore w:val="0"/>
        <w:widowControl w:val="0"/>
        <w:numPr>
          <w:ilvl w:val="1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我们前面的value中的值，可以回头去看一下，都是在定义input的时候直接给定的。</w:t>
      </w:r>
    </w:p>
    <w:p>
      <w:pPr>
        <w:keepNext w:val="0"/>
        <w:keepLines w:val="0"/>
        <w:pageBreakBefore w:val="0"/>
        <w:widowControl w:val="0"/>
        <w:numPr>
          <w:ilvl w:val="1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但是真实开发中，这些input的值可能是从网络获取或定义在data中的。</w:t>
      </w:r>
    </w:p>
    <w:p>
      <w:pPr>
        <w:keepNext w:val="0"/>
        <w:keepLines w:val="0"/>
        <w:pageBreakBefore w:val="0"/>
        <w:widowControl w:val="0"/>
        <w:numPr>
          <w:ilvl w:val="1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所以我们可以通过v-bind:value动态的给value绑定值。</w:t>
      </w:r>
    </w:p>
    <w:p>
      <w:pPr>
        <w:keepNext w:val="0"/>
        <w:keepLines w:val="0"/>
        <w:pageBreakBefore w:val="0"/>
        <w:widowControl w:val="0"/>
        <w:numPr>
          <w:ilvl w:val="1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这不就是v-bind吗？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这不就是v-bind在input中的应用吗？搞的我看了很久，搞不清他想讲什么。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这里不再给出对应的代码，因为会用v-bind，就会值绑定的应用了。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&lt;!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DOCTYPE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您的爱好是：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{{hobbies}}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originHobbies"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isAgree: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单选框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hobbies: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[],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多选框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originHobbies: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篮球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足球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乒乓球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羽毛球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台球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高尔夫球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1.10.7 </w:t>
      </w:r>
      <w:r>
        <w:rPr>
          <w:rFonts w:hint="eastAsia"/>
          <w:lang w:val="en-US" w:eastAsia="zh-Hans"/>
        </w:rPr>
        <w:t>修饰符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lazy修饰符：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默认情况下，v-model默认是在input事件中同步输入框的数据的。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也就是说，一旦有数据发生改变对应的data中的数据就会自动发生改变。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lazy修饰符可以让数据在失去焦点或者回车时才会更新：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number修饰符：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默认情况下，在输入框中无论我们输入的是字母还是数字，都会被当做字符串类型进行处理。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但是如果我们希望处理的是数字类型，那么最好直接将内容当做数字处理。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number修饰符可以让在输入框中输入的内容自动转成数字类型：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trim修饰符：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如果输入的内容首尾有很多空格，通常我们希望将其去除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trim修饰符可以过滤内容左右两边的空格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lazy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按回车或者失去焦点实时绑定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v-model.lazy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number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默认输入是字符，通过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number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转换为数值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"number"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v-model.number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{{age}}--{{typeof 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trim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v-model.trim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"name"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您输入的名字：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第三章：组件化开发</w:t>
      </w:r>
    </w:p>
    <w:p>
      <w:pPr>
        <w:pStyle w:val="3"/>
        <w:numPr>
          <w:ilvl w:val="1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认识组件化</w:t>
      </w: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什么是组件化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人面对复杂问题的处理方式：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任何一个人处理信息的逻辑能力都是有限的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所以，当面对一个非常复杂的问题时，我们不太可能一次性搞定一大堆的内容。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但是，我们人有一种天生的能力，就是将问题进行拆解。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如果将一个复杂的问题，拆分成很多个可以处理的小问题，再将其放在整体当中，你会发现大的问题也会迎刃而解。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组件化也是类似的思想：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如果我们将一个页面中所有的处理逻辑全部放在一起，处理起来就会变得非常复杂，而且不利于后续的管理以及扩展。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但如果，我们讲一个页面拆分成一个个小的功能块，每个功能块完成属于自己这部分独立的功能，那么之后整个页面的管理和维护就变得非常容易了。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3914775" cy="3810000"/>
            <wp:effectExtent l="0" t="0" r="22225" b="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ue组件化思想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组件化是Vue.js中的重要思想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它提供了一种抽象，让我们可以开发出一个个独立可复用的小组件来构造我们的应用。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任何的应用都会被抽象成一颗组件树。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组件化思想的应用：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有了组件化的思想，我们在之后的开发中就要充分的利用它。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尽可能的将页面拆分成一个个小的、可复用的组件。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这样让我们的代码更加方便组织和管理，并且扩展性也更强。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所以，组件是Vue开发中，非常重要的一个篇章，要认真学习。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191000" cy="1314450"/>
            <wp:effectExtent l="0" t="0" r="0" b="635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注册组件</w:t>
      </w: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注册组件的基本步骤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组件的使用分成三个步骤：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创建组件构造器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注册组件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使用组件。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我们来看看通过代码如何注册组件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查看运行结果：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和直接使用一个div看起来并没有什么区别。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但是我们可以设想，如果很多地方都要显示这样的信息，我们是不是就可以直接使用&lt;my-cpn&gt;&lt;/my-cpn&gt;来完成呢？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5181600" cy="3886200"/>
            <wp:effectExtent l="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my-cpn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my-cpn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创建组件构造器对象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我是内容，哈哈哈哈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我是内容，呵呵呵呵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&lt;/div&gt;`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component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'my-cpn'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注册组件步骤解析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这里的步骤都代表什么含义呢？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Vue.extend()：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调用Vue.extend()创建的是一个组件构造器。 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通常在创建组件构造器时，传入template代表我们自定义组件的模板。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该模板就是在使用到组件的地方，要显示的HTML代码。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事实上，这种写法在Vue2.x的文档中几乎已经看不到了，它会直接使用下面我们会讲到的语法糖，但是在很多资料还是会提到这种方式，而且这种方式是学习后面方式的基础。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Vue.component()：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调用Vue.component()是将刚才的组件构造器注册为一个组件，并且给它起一个组件的标签名称。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所以需要传递两个参数：1、注册组件的标签名 2、组件构造器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组件必须挂载在某个Vue实例下，否则它不会生效。（见下页）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我们来看下面我使用了三次&lt;my-cpn&gt;&lt;/my-cpn&gt;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而第三次其实并没有生效：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040" cy="1959610"/>
            <wp:effectExtent l="0" t="0" r="10160" b="2159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全局组件和局部组件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当我们通过调用Vue.component()注册组件时，组件的注册是全局的</w:t>
      </w:r>
    </w:p>
    <w:p>
      <w:pPr>
        <w:keepNext w:val="0"/>
        <w:keepLines w:val="0"/>
        <w:pageBreakBefore w:val="0"/>
        <w:widowControl w:val="0"/>
        <w:numPr>
          <w:ilvl w:val="1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这意味着该组件可以在任意Vue示例下使用。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如果我们注册的组件是挂载在某个实例中, 那么就是一个局部组件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3675" cy="2297430"/>
            <wp:effectExtent l="0" t="0" r="9525" b="1397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"app2"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创建组件构造器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我是内容，呵呵呵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&lt;/div&gt;`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注册组件（全局组件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,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意味着可以在多个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的实例下面使用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Vue.component('cpn', cpcnC);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疑问：怎么注册的组件才是局部组件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局部组件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cpn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使用组件时的标签名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'#app2'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父组件和子组件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在前面我们看到了组件树：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组件和组件之间存在层级关系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而其中一种非常重要的关系就是父子组件的关系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我们来看通过代码如何组成的这种层级关系：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父子组件错误用法：以子标签的形式在Vue实例中使用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因为当子组件注册到父组件的components时，Vue会编译好父组件的模块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该模板的内容已经决定了父组件将要渲染的HTML（相当于父组件中已经有了子组件中的内容了）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&lt;child-cpn&gt;&lt;/child-cpn&gt;是只能在父组件中被识别的。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类似这种用法，&lt;child-cpn&gt;&lt;/child-cpn&gt;是会被浏览器忽略的。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创建第一个组件构造器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子组件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1&lt;/h2&gt;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&lt;/div&gt;`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创建第二个组件构造器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父组件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2&lt;/h2&gt;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我是内容，呵呵呵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&lt;cpn1&gt;&lt;/cpn1&gt;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&lt;/div&gt;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`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cpn1: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root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cpn2: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cpnC2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注册组件语法糖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在上面注册组件的方式，可能会有些繁琐。</w:t>
      </w:r>
    </w:p>
    <w:p>
      <w:pPr>
        <w:keepNext w:val="0"/>
        <w:keepLines w:val="0"/>
        <w:pageBreakBefore w:val="0"/>
        <w:widowControl w:val="0"/>
        <w:numPr>
          <w:ilvl w:val="1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Vue为了简化这个过程，提供了注册的语法糖。</w:t>
      </w:r>
    </w:p>
    <w:p>
      <w:pPr>
        <w:keepNext w:val="0"/>
        <w:keepLines w:val="0"/>
        <w:pageBreakBefore w:val="0"/>
        <w:widowControl w:val="0"/>
        <w:numPr>
          <w:ilvl w:val="1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主要是省去了调用Vue.extend()的步骤，而是可以直接使用一个对象来代替。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语法糖注册全局组件和局部组件：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全局组件注册的语法糖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创建组件构造器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cpn1 = Vue.extend();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component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'cpn1'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&lt;/div&gt;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注册局部组件的语法糖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'cpn2'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2&lt;/h2&gt;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我是内容，呵呵呵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&lt;/div&gt;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模板分离写法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刚才，我们通过语法糖简化了Vue组件的注册过程，另外还有一个地方的写法比较麻烦，就是template模块写法。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如果我们能将其中的HTML分离出来写，然后挂载到对应的组件上，必然结构会变得非常清晰。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Vue提供了两种方案来定义HTML模块内容：</w:t>
      </w:r>
    </w:p>
    <w:p>
      <w:pPr>
        <w:keepNext w:val="0"/>
        <w:keepLines w:val="0"/>
        <w:pageBreakBefore w:val="0"/>
        <w:widowControl w:val="0"/>
        <w:numPr>
          <w:ilvl w:val="1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使用&lt;script&gt;标签</w:t>
      </w:r>
    </w:p>
    <w:p>
      <w:pPr>
        <w:keepNext w:val="0"/>
        <w:keepLines w:val="0"/>
        <w:pageBreakBefore w:val="0"/>
        <w:widowControl w:val="0"/>
        <w:numPr>
          <w:ilvl w:val="1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使用&lt;template&gt;标签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&lt;!-- 1. script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标签，注意：类型必须是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text/x-template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&lt;script type="text/x-template" id="cpn"&gt;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&lt;h2&gt;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&lt;p&gt;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&lt;/div&gt;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&lt;/script&gt;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&lt;!-- 2. template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标签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注册一个全局组件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component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组件数据存放</w:t>
      </w: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组件可以访问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ue实例数据吗？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组件是一个单独功能模块的封装：</w:t>
      </w:r>
    </w:p>
    <w:p>
      <w:pPr>
        <w:keepNext w:val="0"/>
        <w:keepLines w:val="0"/>
        <w:pageBreakBefore w:val="0"/>
        <w:widowControl w:val="0"/>
        <w:numPr>
          <w:ilvl w:val="1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这个模块有属于自己的HTML模板，也应该有属性自己的数据data。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组件中的数据是保存在哪里呢？顶层的Vue实例中吗？</w:t>
      </w:r>
    </w:p>
    <w:p>
      <w:pPr>
        <w:keepNext w:val="0"/>
        <w:keepLines w:val="0"/>
        <w:pageBreakBefore w:val="0"/>
        <w:widowControl w:val="0"/>
        <w:numPr>
          <w:ilvl w:val="1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我们先来测试一下，组件中能不能直接访问Vue实例中的data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135" cy="1828165"/>
            <wp:effectExtent l="0" t="0" r="12065" b="63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组件数据的存放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组件自己的数据存放在哪里呢?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组件对象也有一个data属性(也可以有methods等属性，下面我们有用到)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只是这个data属性必须是一个函数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而且这个函数返回一个对象，对象内部保存着数据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600450" cy="3057525"/>
            <wp:effectExtent l="0" t="0" r="6350" b="1587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data为什么是一个函数呢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为什么data在组件中必须是一个函数呢?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首先，如果不是一个函数，Vue直接就会报错。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其次，原因是在于Vue让每个组件对象都返回一个新的对象，因为如果是同一个对象的，组件在多次使用后会相互影响。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当前计数：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{{counter}}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"increment"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"decrement"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-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component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Hans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CN" w:bidi="ar"/>
              </w:rPr>
              <w:t xml:space="preserve">         // </w:t>
            </w:r>
            <w:r>
              <w:rPr>
                <w:rFonts w:hint="eastAsia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Hans" w:bidi="ar"/>
              </w:rPr>
              <w:t>data必须是一个函数，必须有返回值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counter: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increment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decrement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--;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obj3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{name: 'why'}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obj3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父子组件通信</w:t>
      </w: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父子组件的通信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在上一个小节中，我们提到了子组件是不能引用父组件或者Vue实例的数据的。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但是，在开发中，往往一些数据确实需要从上层传递到下层：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比如在一个页面中，我们从服务器请求到了很多的数据。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其中一部分数据，并非是我们整个页面的大组件来展示的，而是需要下面的子组件进行展示。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这个时候，并不会让子组件再次发送一个网络请求，而是直接让大组件(父组件)将数据传递给小组件(子组件)。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如何进行父子组件间的通信呢？Vue官方提到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通过props向子组件传递数据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通过事件向父组件发送消息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4257675" cy="1752600"/>
            <wp:effectExtent l="0" t="0" r="9525" b="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在下面的代码中，我直接将Vue实例当做父组件，并且其中包含子组件来简化代码。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真实的开发中，Vue实例和子组件的通信和父组件和子组件的通信过程是一样的。</w:t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prop</w:t>
      </w:r>
      <w:r>
        <w:rPr>
          <w:rFonts w:hint="eastAsia"/>
          <w:lang w:val="en-US" w:eastAsia="zh-Hans"/>
        </w:rPr>
        <w:t>基本用法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在组件中，使用选项props来声明需要从父级接收到的数据。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props的值有两种方式：</w:t>
      </w:r>
    </w:p>
    <w:p>
      <w:pPr>
        <w:keepNext w:val="0"/>
        <w:keepLines w:val="0"/>
        <w:pageBreakBefore w:val="0"/>
        <w:widowControl w:val="0"/>
        <w:numPr>
          <w:ilvl w:val="1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方式一：字符串数组，数组中的字符串就是传递时的名称。</w:t>
      </w:r>
    </w:p>
    <w:p>
      <w:pPr>
        <w:keepNext w:val="0"/>
        <w:keepLines w:val="0"/>
        <w:pageBreakBefore w:val="0"/>
        <w:widowControl w:val="0"/>
        <w:numPr>
          <w:ilvl w:val="1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方式二：对象，对象可以设置传递时的类型，也可以设置默认值等。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我们先来看一个最简单的props传递：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4310" cy="2158365"/>
            <wp:effectExtent l="0" t="0" r="8890" b="635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prop</w:t>
      </w:r>
      <w:r>
        <w:rPr>
          <w:rFonts w:hint="eastAsia"/>
          <w:lang w:val="en-US" w:eastAsia="zh-Hans"/>
        </w:rPr>
        <w:t>数据验证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在前面，我们的props选项是使用一个数组。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我们说过，除了数组之外，我们也可以使用对象，当需要对props进行类型等验证时，就需要对象写法了。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验证都支持哪些数据类型呢？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848225" cy="2381250"/>
            <wp:effectExtent l="0" t="0" r="3175" b="635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当我们有自定义构造函数时，验证也支持自定义的类型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448050" cy="4210050"/>
            <wp:effectExtent l="0" t="0" r="6350" b="6350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:cmovies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"movies"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cmovies"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父传子：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props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props: ['cmovies', 'cmessage'],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props: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类型限制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cmovies: Array,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cmessage: String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提供一些默认值，以及必传值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String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default: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'aaa'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required: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类型是对象或数组时，默认值必须是一个函数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cmovies: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Array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default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movies: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海贼王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海尔兄弟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补充：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props驼峰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:c-info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"info"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:children-my-message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{{cInfo}}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{{childrenMyMessage}}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props: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cInfo: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Object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default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childrenMyMessage: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String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default: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info: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'aaaa'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子级向父级传递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props用于父组件向子组件传递数据，还有一种比较常见的是子组件传递数据或事件到父组件中。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我们应该如何处理呢？这个时候，我们需要使用自定义事件来完成。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什么时候需要自定义事件呢？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当子组件需要向父组件传递数据时，就要用到自定义事件了。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我们之前学习的v-on不仅仅可以用于监听DOM事件，也可以用于组件间的自定义事件。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自定义事件的流程：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在子组件中，通过$emit()来触发事件。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在父组件中，通过v-on来监听子组件事件。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我们来看一个简单的例子：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我们之前做过一个两个按钮+1和-1，点击后修改counter。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我们整个操作的过程还是在子组件中完成，但是之后的展示交给父组件。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这样，我们就需要将子组件中的counter，传给父组件的某个属性，比如total。</w:t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自定义事件代码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67325" cy="2599055"/>
            <wp:effectExtent l="0" t="0" r="15875" b="1714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父组件模板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@item-click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子组件模板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categories"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"btnClick(item)"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子组件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categories: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'aaa'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热门推荐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'bbb'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手机数码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'ccc'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家用加电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'ddd'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电脑办公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发射事件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自定义事件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自定义名字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',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'item-click'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父组件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cpnClick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案例：父子组件通信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注意：</w:t>
      </w:r>
    </w:p>
    <w:p>
      <w:pPr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  </w:t>
      </w:r>
      <w:r>
        <w:rPr>
          <w:rFonts w:hint="eastAsia"/>
          <w:lang w:eastAsia="zh-Hans"/>
        </w:rPr>
        <w:t>（</w:t>
      </w:r>
      <w:r>
        <w:rPr>
          <w:rFonts w:hint="default"/>
          <w:lang w:eastAsia="zh-Hans"/>
        </w:rPr>
        <w:t>1</w:t>
      </w:r>
      <w:r>
        <w:rPr>
          <w:rFonts w:hint="eastAsia"/>
          <w:lang w:eastAsia="zh-Hans"/>
        </w:rPr>
        <w:t>）</w:t>
      </w:r>
      <w:r>
        <w:rPr>
          <w:rFonts w:hint="eastAsia"/>
          <w:lang w:val="en-US" w:eastAsia="zh-Hans"/>
        </w:rPr>
        <w:t>子组件的data是函数，必须有return返回一个对象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69865" cy="3096895"/>
            <wp:effectExtent l="0" t="0" r="13335" b="190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"num1"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"num2"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@num1change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"num1change"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@num2change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"num2change"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props: {{number1}}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data: {{dnumber1}}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&lt;!-- &lt;input type="text" v-model="dnumber1"&gt;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"dnumber1"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"number1Input"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props: {{number2}}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data: {{dnumber2}}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&lt;!-- &lt;input type="text" v-model="dnumber2"&gt;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"dnumber2"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"number2Input"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num1change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parseInt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num2change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parseInt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props: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number1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Number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number2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Number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Hans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CN" w:bidi="ar"/>
              </w:rPr>
              <w:t xml:space="preserve">                      // </w:t>
            </w:r>
            <w:r>
              <w:rPr>
                <w:rFonts w:hint="eastAsia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Hans" w:bidi="ar"/>
              </w:rPr>
              <w:t>根据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Hans" w:bidi="ar"/>
              </w:rPr>
              <w:t>number</w:t>
            </w:r>
            <w:r>
              <w:rPr>
                <w:rFonts w:hint="eastAsia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Hans" w:bidi="ar"/>
              </w:rPr>
              <w:t>来初始化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Hans" w:bidi="ar"/>
              </w:rPr>
              <w:t>dnumber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number2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number1Input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赋值到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dnumber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target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为了让父组件可以修改值，发出一个事件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'num1change'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同时修改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'num2change'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number2Input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target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'num2change'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/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'num1change'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父子组件的访问方式</w:t>
      </w:r>
      <w:r>
        <w:rPr>
          <w:rFonts w:hint="default"/>
          <w:lang w:eastAsia="zh-Hans"/>
        </w:rPr>
        <w:t>:$children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有时候我们需要父组件直接访问子组件，子组件直接访问父组件，或者是子组件访问跟组件。</w:t>
      </w:r>
    </w:p>
    <w:p>
      <w:pPr>
        <w:keepNext w:val="0"/>
        <w:keepLines w:val="0"/>
        <w:pageBreakBefore w:val="0"/>
        <w:widowControl w:val="0"/>
        <w:numPr>
          <w:ilvl w:val="1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父组件访问子组件：使用$children或$refs reference(引用)</w:t>
      </w:r>
    </w:p>
    <w:p>
      <w:pPr>
        <w:keepNext w:val="0"/>
        <w:keepLines w:val="0"/>
        <w:pageBreakBefore w:val="0"/>
        <w:widowControl w:val="0"/>
        <w:numPr>
          <w:ilvl w:val="1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子组件访问父组件：使用$parent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我们先来看下$children的访问</w:t>
      </w:r>
    </w:p>
    <w:p>
      <w:pPr>
        <w:keepNext w:val="0"/>
        <w:keepLines w:val="0"/>
        <w:pageBreakBefore w:val="0"/>
        <w:widowControl w:val="0"/>
        <w:numPr>
          <w:ilvl w:val="1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this.$children是一个数组类型，它包含所有子组件对象。</w:t>
      </w:r>
    </w:p>
    <w:p>
      <w:pPr>
        <w:keepNext w:val="0"/>
        <w:keepLines w:val="0"/>
        <w:pageBreakBefore w:val="0"/>
        <w:widowControl w:val="0"/>
        <w:numPr>
          <w:ilvl w:val="1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我们这里通过一个遍历，取出所有子组件的message状态。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230" cy="3460115"/>
            <wp:effectExtent l="0" t="0" r="13970" b="19685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父子组件的访问方式</w:t>
      </w:r>
      <w:r>
        <w:rPr>
          <w:rFonts w:hint="default"/>
          <w:lang w:eastAsia="zh-Hans"/>
        </w:rPr>
        <w:t>:$refs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$children的缺陷：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通过$children访问子组件时，是一个数组类型，访问其中的子组件必须通过索引值。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但是当子组件过多，我们需要拿到其中一个时，往往不能确定它的索引值，甚至还可能会发生变化。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有时候，我们想明确获取其中一个特定的组件，这个时候就可以使用$refs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$refs的使用：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$refs和ref指令通常是一起使用的。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首先，我们通过ref给某一个子组件绑定一个特定的ID。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其次，通过this.$refs.ID就可以访问到该组件了。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4724400" cy="1752600"/>
            <wp:effectExtent l="0" t="0" r="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"aaa"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我是子组件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showMessage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'showMessage'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我是子组件的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name'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1. $children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console.log(this.$children);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this.$children[0].showMessage();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for (let c of this.$children)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    console.log(c.name);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    c.showMessage();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2. $refs -&gt;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对象类型，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默认是一个空对象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必须在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上加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ref='aaa'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$refs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父子组件的访问方式</w:t>
      </w:r>
      <w:r>
        <w:rPr>
          <w:rFonts w:hint="default"/>
          <w:lang w:eastAsia="zh-Hans"/>
        </w:rPr>
        <w:t>:$parent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如果我们想在子组件中直接访问父组件，可以通过$parent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注意事项：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尽管在Vue开发中，我们允许通过$parent来访问父组件，但是在真实开发中尽量不要这样做。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子组件应该尽量避免直接访问父组件的数据，因为这样耦合度太高了。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如果我们将子组件放在另外一个组件之内，很可能该父组件没有对应的属性，往往会引起问题。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另外，更不好做的是通过$parent直接修改父组件的状态，那么父组件中的状态将变得飘忽不定，很不利于我的调试和维护。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组件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我是子组件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组件的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name'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访问父组件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$parent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$parent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$parent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访问根组件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$root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$root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$root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插槽</w:t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为什么使用</w:t>
      </w:r>
      <w:r>
        <w:rPr>
          <w:rFonts w:hint="default"/>
          <w:lang w:eastAsia="zh-Hans"/>
        </w:rPr>
        <w:t>slot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slot翻译为插槽：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在生活中很多地方都有插槽，电脑的USB插槽，插板当中的电源插槽。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插槽的目的是让我们原来的设备具备更多的扩展性。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比如电脑的USB我们可以插入U盘、硬盘、手机、音响、键盘、鼠标等等。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组件的插槽：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组件的插槽也是为了让我们封装的组件更加具有扩展性。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让使用者可以决定组件内部的一些内容到底展示什么。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栗子：移动网站中的导航栏。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移动开发中，几乎每个页面都有导航栏。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导航栏我们必然会封装成一个插件，比如nav-bar组件。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一旦有了这个组件，我们就可以在多个页面中复用了。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但是，每个页面的导航是一样的吗？No，我以京东M站为例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028950" cy="2343150"/>
            <wp:effectExtent l="0" t="0" r="19050" b="1905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如何封装这类组件呢？</w:t>
      </w:r>
      <w:r>
        <w:rPr>
          <w:rFonts w:hint="default"/>
          <w:lang w:eastAsia="zh-Hans"/>
        </w:rPr>
        <w:t>slot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如何去封装这类的组件呢？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它们也很多区别，但是也有很多共性。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如果，我们每一个单独去封装一个组件，显然不合适：比如每个页面都返回，这部分内容我们就要重复去封装。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但是，如果我们封装成一个，好像也不合理：有些左侧是菜单，有些是返回，有些中间是搜索，有些是文字，等等。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如何封装合适呢？抽取共性，保留不同。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最好的封装方式就是将共性抽取到组件中，将不同暴露为插槽。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一旦我们预留了插槽，就可以让使用者根据自己的需求，决定插槽中插入什么内容。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是搜索框，还是文字，还是菜单。由调用者自己来决定。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这就是为什么我们要学习组件中的插槽slot的原因。</w:t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slot</w:t>
      </w:r>
      <w:r>
        <w:rPr>
          <w:rFonts w:hint="eastAsia"/>
          <w:lang w:val="en-US" w:eastAsia="zh-Hans"/>
        </w:rPr>
        <w:t>基本使用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了解了为什么用slot，我们再来谈谈如何使用slot？</w:t>
      </w:r>
    </w:p>
    <w:p>
      <w:pPr>
        <w:keepNext w:val="0"/>
        <w:keepLines w:val="0"/>
        <w:pageBreakBefore w:val="0"/>
        <w:widowControl w:val="0"/>
        <w:numPr>
          <w:ilvl w:val="1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在子组件中，使用特殊的元素&lt;slot&gt;就可以为子组件开启一个插槽。</w:t>
      </w:r>
    </w:p>
    <w:p>
      <w:pPr>
        <w:keepNext w:val="0"/>
        <w:keepLines w:val="0"/>
        <w:pageBreakBefore w:val="0"/>
        <w:widowControl w:val="0"/>
        <w:numPr>
          <w:ilvl w:val="1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该插槽插入什么内容取决于父组件如何使用。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我们通过一个简单的例子，来给子组件定义一个插槽：</w:t>
      </w:r>
    </w:p>
    <w:p>
      <w:pPr>
        <w:keepNext w:val="0"/>
        <w:keepLines w:val="0"/>
        <w:pageBreakBefore w:val="0"/>
        <w:widowControl w:val="0"/>
        <w:numPr>
          <w:ilvl w:val="1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&lt;slot&gt;中的内容表示，如果没有在该组件中插入任何其他内容，就默认显示该内容</w:t>
      </w:r>
    </w:p>
    <w:p>
      <w:pPr>
        <w:keepNext w:val="0"/>
        <w:keepLines w:val="0"/>
        <w:pageBreakBefore w:val="0"/>
        <w:widowControl w:val="0"/>
        <w:numPr>
          <w:ilvl w:val="1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有了这个插槽后，父组件如何使用呢？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66690" cy="1539240"/>
            <wp:effectExtent l="0" t="0" r="16510" b="1016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插槽的基本使用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&lt;slot&gt;&lt;/slot&gt;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       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插槽的默认值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&lt;slot&gt;&lt;button&gt;&lt;/button&gt;&lt;/slot&gt;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如果有多个值，同时放入到组件进行替换时，一起作为替换元素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就是三个一起把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替换掉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呵呵呵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呵呵呵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元素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元素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我是组件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我是组件，哈哈哈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有某个东西显示次数非常多，只有一部分是特殊的，大部分显示的按钮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解决方法：在插槽里给默认值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如果别人没传直接显示默认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具名插槽</w:t>
      </w:r>
      <w:r>
        <w:rPr>
          <w:rFonts w:hint="default"/>
          <w:lang w:eastAsia="zh-Hans"/>
        </w:rPr>
        <w:t>slot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当子组件的功能复杂时，子组件的插槽可能并非是一个。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比如我们封装一个导航栏的子组件，可能就需要三个插槽，分别代表左边、中间、右边。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那么，外面在给插槽插入内容时，如何区分插入的是哪一个呢？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这个时候，我们就需要给插槽起一个名字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如何使用具名插槽呢？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非常简单，只要给slot元素一个name属性即可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&lt;slot name='myslot'&gt;&lt;/slot&gt;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我们来给出一个案例：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这里我们先不对导航组件做非常复杂的封装，先了解具名插槽的用法。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914775" cy="4419600"/>
            <wp:effectExtent l="0" t="0" r="22225" b="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"left"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返回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"center"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标题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"left"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左边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"center"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中间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"right"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右边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        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编译作用域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在真正学习插槽之前，我们需要先理解一个概念：编译作用域。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官方对于编译的作用域解析比较简单，我们自己来通过一个例子来理解这个概念：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我们来考虑下面的代码是否最终是可以渲染出来的：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&lt;my-cpn v-show="isShow"&gt;&lt;/my-cpn&gt;中，我们使用了isShow属性。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isShow属性包含在组件中，也包含在Vue实例中。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答案：最终可以渲染出来，也就是使用的是Vue实例的属性。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为什么呢？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官方给出了一条准则：父组件模板的所有东西都会在父级作用域内编译；子组件模板的所有东西都会在子级作用域内编译。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而我们在使用&lt;my-cpn v-show="isShow"&gt;&lt;/my-cpn&gt;的时候，整个组件的使用过程是相当于在父组件中出现的。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那么他的作用域就是父组件，使用的属性也是属于父组件的属性。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因此，isShow使用的是Vue实例中的属性，而不是子组件的属性。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743325" cy="4095750"/>
            <wp:effectExtent l="0" t="0" r="15875" b="19050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v-show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"isShow"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我是子组件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v-show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"isShow"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isShow: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isShow: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作用域插槽：准备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作用域插槽是slot一个比较难理解的点，而且官方文档说的又有点不清晰。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这里，我们用一句话对其做一个总结，然后我们在后续的案例中来体会：</w:t>
      </w:r>
    </w:p>
    <w:p>
      <w:pPr>
        <w:keepNext w:val="0"/>
        <w:keepLines w:val="0"/>
        <w:pageBreakBefore w:val="0"/>
        <w:widowControl w:val="0"/>
        <w:numPr>
          <w:ilvl w:val="1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父组件替换插槽的标签，但是内容由子组件来提供。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我们先提一个需求：</w:t>
      </w:r>
    </w:p>
    <w:p>
      <w:pPr>
        <w:keepNext w:val="0"/>
        <w:keepLines w:val="0"/>
        <w:pageBreakBefore w:val="0"/>
        <w:widowControl w:val="0"/>
        <w:numPr>
          <w:ilvl w:val="1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子组件中包括一组数据，比如：pLanguages: ['JavaScript', 'Python', 'Swift', 'Go', 'C++']</w:t>
      </w:r>
    </w:p>
    <w:p>
      <w:pPr>
        <w:keepNext w:val="0"/>
        <w:keepLines w:val="0"/>
        <w:pageBreakBefore w:val="0"/>
        <w:widowControl w:val="0"/>
        <w:numPr>
          <w:ilvl w:val="1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需要在多个界面进行展示：</w:t>
      </w:r>
    </w:p>
    <w:p>
      <w:pPr>
        <w:keepNext w:val="0"/>
        <w:keepLines w:val="0"/>
        <w:pageBreakBefore w:val="0"/>
        <w:widowControl w:val="0"/>
        <w:numPr>
          <w:ilvl w:val="2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某些界面是以水平方向一一展示的，</w:t>
      </w:r>
    </w:p>
    <w:p>
      <w:pPr>
        <w:keepNext w:val="0"/>
        <w:keepLines w:val="0"/>
        <w:pageBreakBefore w:val="0"/>
        <w:widowControl w:val="0"/>
        <w:numPr>
          <w:ilvl w:val="2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某些界面是以列表形式展示的，</w:t>
      </w:r>
    </w:p>
    <w:p>
      <w:pPr>
        <w:keepNext w:val="0"/>
        <w:keepLines w:val="0"/>
        <w:pageBreakBefore w:val="0"/>
        <w:widowControl w:val="0"/>
        <w:numPr>
          <w:ilvl w:val="2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某些界面直接展示一个数组</w:t>
      </w:r>
    </w:p>
    <w:p>
      <w:pPr>
        <w:keepNext w:val="0"/>
        <w:keepLines w:val="0"/>
        <w:pageBreakBefore w:val="0"/>
        <w:widowControl w:val="0"/>
        <w:numPr>
          <w:ilvl w:val="1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内容在子组件，希望父组件告诉我们如何展示，怎么办呢？</w:t>
      </w:r>
    </w:p>
    <w:p>
      <w:pPr>
        <w:keepNext w:val="0"/>
        <w:keepLines w:val="0"/>
        <w:pageBreakBefore w:val="0"/>
        <w:widowControl w:val="0"/>
        <w:numPr>
          <w:ilvl w:val="2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利用slot作用域插槽就可以了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我们来看看子组件的定义：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962400" cy="2533650"/>
            <wp:effectExtent l="0" t="0" r="0" b="635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作用域插槽：使用</w:t>
      </w:r>
    </w:p>
    <w:p>
      <w:pPr>
        <w:keepNext w:val="0"/>
        <w:keepLines w:val="0"/>
        <w:pageBreakBefore w:val="0"/>
        <w:widowControl w:val="0"/>
        <w:numPr>
          <w:ilvl w:val="0"/>
          <w:numId w:val="7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在父组件使用我们的子组件时，从子组件中拿到数据：</w:t>
      </w:r>
    </w:p>
    <w:p>
      <w:pPr>
        <w:keepNext w:val="0"/>
        <w:keepLines w:val="0"/>
        <w:pageBreakBefore w:val="0"/>
        <w:widowControl w:val="0"/>
        <w:numPr>
          <w:ilvl w:val="1"/>
          <w:numId w:val="7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我们通过&lt;template slot-scope="slotProps"&gt;获取到slotProps属性</w:t>
      </w:r>
    </w:p>
    <w:p>
      <w:pPr>
        <w:keepNext w:val="0"/>
        <w:keepLines w:val="0"/>
        <w:pageBreakBefore w:val="0"/>
        <w:widowControl w:val="0"/>
        <w:numPr>
          <w:ilvl w:val="1"/>
          <w:numId w:val="7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在通过slotProps.data就可以获取到刚才我们传入的data了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67960" cy="2210435"/>
            <wp:effectExtent l="0" t="0" r="15240" b="2476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&lt;!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DOCTYPE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目的是获取子组件中的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pLanguages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slot-scope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"slot"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&lt;!-- &lt;span v-for="item in slot.data"&gt;{{item}} - &lt;/span&gt;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{{slot.data.join(' - ')}}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slot-scope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"slot"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&lt;!-- &lt;span v-for="item in slot.data"&gt;{{item}} * &lt;/span&gt; 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{{slot.data.join(' * ')}}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                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"pLanguages"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pLanguages"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pLanguages: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'javascript'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'c++'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'java'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'c#'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'python'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'go'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'swift'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第四章：模块化</w:t>
      </w:r>
      <w:r>
        <w:rPr>
          <w:rFonts w:hint="default"/>
          <w:lang w:eastAsia="zh-Hans"/>
        </w:rPr>
        <w:t>+webpack+Vue CLi</w:t>
      </w:r>
    </w:p>
    <w:p>
      <w:pPr>
        <w:pStyle w:val="3"/>
        <w:numPr>
          <w:ilvl w:val="1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模块化开发</w:t>
      </w:r>
    </w:p>
    <w:p>
      <w:pPr>
        <w:pStyle w:val="4"/>
        <w:numPr>
          <w:ilvl w:val="2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JavaScript原始功能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在网页开发的早期，js制作作为一种脚本语言，做一些简单的表单验证或动画实现等，那个时候代码还是很少的。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那个时候的代码是怎么写的呢？直接将代码写在&lt;script&gt;标签中即可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随着ajax异步请求的出现，慢慢形成了前后端的分离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客户端需要完成的事情越来越多，代码量也是与日俱增。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为了应对代码量的剧增，我们通常会将代码组织在多个js文件中，进行维护。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但是这种维护方式，依然不能避免一些灾难性的问题。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比如全局变量同名问题：看右边的例子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另外，这种代码的编写方式对js文件的依赖顺序几乎是强制性的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但是当js文件过多，比如有几十个的时候，弄清楚它们的顺序是一件比较同时的事情。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而且即使你弄清楚顺序了，也不能避免上面出现的这种尴尬问题的发生。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3381375" cy="4286250"/>
            <wp:effectExtent l="0" t="0" r="22225" b="635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匿名函数的解决方案</w:t>
      </w:r>
    </w:p>
    <w:p>
      <w:pPr>
        <w:keepNext w:val="0"/>
        <w:keepLines w:val="0"/>
        <w:pageBreakBefore w:val="0"/>
        <w:widowControl w:val="0"/>
        <w:numPr>
          <w:ilvl w:val="0"/>
          <w:numId w:val="8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我们可以使用匿名函数来解决方面的重名问题</w:t>
      </w:r>
    </w:p>
    <w:p>
      <w:pPr>
        <w:keepNext w:val="0"/>
        <w:keepLines w:val="0"/>
        <w:pageBreakBefore w:val="0"/>
        <w:widowControl w:val="0"/>
        <w:numPr>
          <w:ilvl w:val="1"/>
          <w:numId w:val="8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在aaa.js文件中，我们使用匿名函数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409700" cy="695325"/>
            <wp:effectExtent l="0" t="0" r="12700" b="1587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但是如果我们希望在main.js文件中，用到flag，应该如何处理呢？</w:t>
      </w:r>
    </w:p>
    <w:p>
      <w:pPr>
        <w:keepNext w:val="0"/>
        <w:keepLines w:val="0"/>
        <w:pageBreakBefore w:val="0"/>
        <w:widowControl w:val="0"/>
        <w:numPr>
          <w:ilvl w:val="1"/>
          <w:numId w:val="8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显然，另外一个文件中不容易使用，因为flag是一个局部变量。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使用模块作为出口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我们可以使用将需要暴露到外面的变量，使用一个模块作为出口，什么意思呢？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来看下对应的代码：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我们做了什么事情呢？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非常简单，在匿名函数内部，定义一个对象。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给对象添加各种需要暴露到外面的属性和方法(不需要暴露的直接定义即可)。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最后将这个对象返回，并且在外面使用了一个MoudleA接受。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接下来，我们在man.js中怎么使用呢？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我们只需要使用属于自己模块的属性和方法即可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这就是模块最基础的封装，事实上模块的封装还有很多高级的话题：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但是我们这里就是要认识一下为什么需要模块，以及模块的原始雏形。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幸运的是，前端模块化开发已经有了很多既有的规范，以及对应的实现方案。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常见的模块化规范：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CommonJS、AMD、CMD，也有ES6的Modules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2276475" cy="3448050"/>
            <wp:effectExtent l="0" t="0" r="9525" b="635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</w:rPr>
      </w:pPr>
      <w:r>
        <w:rPr>
          <w:rFonts w:hint="default"/>
          <w:b/>
          <w:bCs/>
        </w:rPr>
        <w:t>index.html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项目组长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小明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3.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小红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"./aaa.js"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"./bbb.js"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"./mmm.js"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"./nnn.js"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aaa.js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小明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导出的对象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小明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})();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mmm.js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想使用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flag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小明是天才，哈哈哈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50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})();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bbb.js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小红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moduleB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小红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 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})();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nnn.js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moduleB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})();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CommonJS</w:t>
      </w:r>
    </w:p>
    <w:p>
      <w:pPr>
        <w:keepNext w:val="0"/>
        <w:keepLines w:val="0"/>
        <w:pageBreakBefore w:val="0"/>
        <w:widowControl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模块化有两个核心：导出和导入</w:t>
      </w:r>
    </w:p>
    <w:p>
      <w:pPr>
        <w:keepNext w:val="0"/>
        <w:keepLines w:val="0"/>
        <w:pageBreakBefore w:val="0"/>
        <w:widowControl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CommonJS的导出：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609725" cy="1476375"/>
            <wp:effectExtent l="0" t="0" r="15875" b="22225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CommonJS的导入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876550" cy="1323975"/>
            <wp:effectExtent l="0" t="0" r="19050" b="2222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export</w:t>
      </w:r>
      <w:r>
        <w:rPr>
          <w:rFonts w:hint="eastAsia"/>
          <w:lang w:val="en-US" w:eastAsia="zh-Hans"/>
        </w:rPr>
        <w:t>基本使用</w:t>
      </w:r>
      <w:r>
        <w:rPr>
          <w:rFonts w:hint="default"/>
          <w:lang w:eastAsia="zh-Hans"/>
        </w:rPr>
        <w:t>(ES6)</w:t>
      </w:r>
    </w:p>
    <w:p>
      <w:pPr>
        <w:keepNext w:val="0"/>
        <w:keepLines w:val="0"/>
        <w:pageBreakBefore w:val="0"/>
        <w:widowControl w:val="0"/>
        <w:numPr>
          <w:ilvl w:val="0"/>
          <w:numId w:val="8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export指令用于导出变量，比如下面的代码：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952625" cy="762000"/>
            <wp:effectExtent l="0" t="0" r="3175" b="0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上面的代码还有另外一种写法：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847850" cy="1171575"/>
            <wp:effectExtent l="0" t="0" r="6350" b="2222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导出函数或类</w:t>
      </w:r>
      <w:r>
        <w:rPr>
          <w:rFonts w:hint="default"/>
          <w:lang w:eastAsia="zh-Hans"/>
        </w:rPr>
        <w:t>(ES6)</w:t>
      </w:r>
    </w:p>
    <w:p>
      <w:pPr>
        <w:keepNext w:val="0"/>
        <w:keepLines w:val="0"/>
        <w:pageBreakBefore w:val="0"/>
        <w:widowControl w:val="0"/>
        <w:numPr>
          <w:ilvl w:val="0"/>
          <w:numId w:val="8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上面我们主要是输出变量，也可以输出函数或者输出类</w:t>
      </w:r>
    </w:p>
    <w:p>
      <w:pPr>
        <w:keepNext w:val="0"/>
        <w:keepLines w:val="0"/>
        <w:pageBreakBefore w:val="0"/>
        <w:widowControl w:val="0"/>
        <w:numPr>
          <w:ilvl w:val="1"/>
          <w:numId w:val="8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上面的代码也可以写成这种形式：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2283460"/>
            <wp:effectExtent l="0" t="0" r="9525" b="2540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export default</w:t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某些情况下，一个模块中包含某个的功能，我们并不希望给这个功能命名，而且让导入者可以自己来命名</w:t>
      </w:r>
    </w:p>
    <w:p>
      <w:pPr>
        <w:keepNext w:val="0"/>
        <w:keepLines w:val="0"/>
        <w:pageBreakBefore w:val="0"/>
        <w:widowControl w:val="0"/>
        <w:numPr>
          <w:ilvl w:val="1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这个时候就可以使用export default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628900" cy="771525"/>
            <wp:effectExtent l="0" t="0" r="12700" b="1587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我们来到main.js中，这样使用就可以了</w:t>
      </w:r>
    </w:p>
    <w:p>
      <w:pPr>
        <w:keepNext w:val="0"/>
        <w:keepLines w:val="0"/>
        <w:pageBreakBefore w:val="0"/>
        <w:widowControl w:val="0"/>
        <w:numPr>
          <w:ilvl w:val="1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这里的myFunc是我自己命名的，你可以根据需要命名它对应的名字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438400" cy="638175"/>
            <wp:effectExtent l="0" t="0" r="0" b="2222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另外，需要注意：</w:t>
      </w:r>
    </w:p>
    <w:p>
      <w:pPr>
        <w:keepNext w:val="0"/>
        <w:keepLines w:val="0"/>
        <w:pageBreakBefore w:val="0"/>
        <w:widowControl w:val="0"/>
        <w:numPr>
          <w:ilvl w:val="1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export default在同一个模块中，不允许同时存在多个。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import</w:t>
      </w:r>
      <w:r>
        <w:rPr>
          <w:rFonts w:hint="eastAsia"/>
          <w:lang w:val="en-US" w:eastAsia="zh-Hans"/>
        </w:rPr>
        <w:t>使用</w:t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我们使用export指令导出了模块对外提供的接口，下面我们就可以通过import命令来加载对应的这个模块了</w:t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首先，我们需要在HTML代码中引入两个js文件，并且类型需要设置为module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990975" cy="523875"/>
            <wp:effectExtent l="0" t="0" r="22225" b="9525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import指令用于导入模块中的内容，比如main.js的代码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257550" cy="704850"/>
            <wp:effectExtent l="0" t="0" r="19050" b="6350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如果我们希望某个模块中所有的信息都导入，一个个导入显然有些麻烦：</w:t>
      </w:r>
    </w:p>
    <w:p>
      <w:pPr>
        <w:keepNext w:val="0"/>
        <w:keepLines w:val="0"/>
        <w:pageBreakBefore w:val="0"/>
        <w:widowControl w:val="0"/>
        <w:numPr>
          <w:ilvl w:val="1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通过*可以导入模块中所有的export变量</w:t>
      </w:r>
    </w:p>
    <w:p>
      <w:pPr>
        <w:keepNext w:val="0"/>
        <w:keepLines w:val="0"/>
        <w:pageBreakBefore w:val="0"/>
        <w:widowControl w:val="0"/>
        <w:numPr>
          <w:ilvl w:val="1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但是通常情况下我们需要给*起一个别名，方便后续的使用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4248150" cy="628650"/>
            <wp:effectExtent l="0" t="0" r="19050" b="635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b/>
          <w:bCs/>
        </w:rPr>
      </w:pPr>
      <w:r>
        <w:rPr>
          <w:rFonts w:hint="default"/>
          <w:b/>
          <w:bCs/>
        </w:rPr>
        <w:t>index.html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"aaa.js"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"module"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"bbb.js"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"module"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"mmm.js"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"module"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aaa.js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小明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导出方式一：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导出方式二：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；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导出函数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mul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Person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run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在奔跑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4. export default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address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北京市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export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    address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export const address = 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北京市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export default address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default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argument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argument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mmm.js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{}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中定义的变量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}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"./aaa.js"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小明是天才，哈哈哈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直接导入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定义的变量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}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export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function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mul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Person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}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mul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50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Person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run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默认导入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aaa.js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default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导入的东西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只有一个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而且只能有一个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, addr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可以随便写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不需要加大括号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4.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export default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中的内容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addr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5.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统一全部导入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import { flag, num, num1, height, Person, mul, sum } from 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*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as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3"/>
        <w:numPr>
          <w:ilvl w:val="1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webpack详解</w:t>
      </w:r>
    </w:p>
    <w:p>
      <w:pPr>
        <w:pStyle w:val="4"/>
        <w:numPr>
          <w:ilvl w:val="2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认识webpack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什么是webpack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什么是webpack？</w:t>
      </w:r>
    </w:p>
    <w:p>
      <w:pPr>
        <w:keepNext w:val="0"/>
        <w:keepLines w:val="0"/>
        <w:pageBreakBefore w:val="0"/>
        <w:widowControl w:val="0"/>
        <w:numPr>
          <w:ilvl w:val="1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这个webpack还真不是一两句话可以说清楚的。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我们先看看官方的解释：</w:t>
      </w:r>
    </w:p>
    <w:p>
      <w:pPr>
        <w:keepNext w:val="0"/>
        <w:keepLines w:val="0"/>
        <w:pageBreakBefore w:val="0"/>
        <w:widowControl w:val="0"/>
        <w:numPr>
          <w:ilvl w:val="1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At its core, webpack is a static module bundler for modern JavaScript applications. </w:t>
      </w:r>
    </w:p>
    <w:p>
      <w:pPr>
        <w:keepNext w:val="0"/>
        <w:keepLines w:val="0"/>
        <w:pageBreakBefore w:val="0"/>
        <w:widowControl w:val="0"/>
        <w:numPr>
          <w:ilvl w:val="1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从本质上来讲，webpack是一个现代的JavaScript应用的静态模块打包工具。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但是它是什么呢？用概念解释概念，还是不清晰。</w:t>
      </w:r>
    </w:p>
    <w:p>
      <w:pPr>
        <w:keepNext w:val="0"/>
        <w:keepLines w:val="0"/>
        <w:pageBreakBefore w:val="0"/>
        <w:widowControl w:val="0"/>
        <w:numPr>
          <w:ilvl w:val="1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我们从两个点来解释上面这句话：模块 和 打包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4914900" cy="1962150"/>
            <wp:effectExtent l="0" t="0" r="12700" b="19050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前端模块化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6055" cy="2402205"/>
            <wp:effectExtent l="0" t="0" r="17145" b="1079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grunt/gulp</w:t>
      </w:r>
      <w:r>
        <w:rPr>
          <w:rFonts w:hint="eastAsia"/>
          <w:lang w:val="en-US" w:eastAsia="zh-Hans"/>
        </w:rPr>
        <w:t>的对比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grunt/gulp的核心是Task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我们可以配置一系列的task，并且定义task要处理的事务（例如ES6、ts转化，图片压缩，scss转成css）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之后让grunt/gulp来依次执行这些task，而且让整个流程自动化。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所以grunt/gulp也被称为前端自动化任务管理工具。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我们来看一个gulp的task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下面的task就是将src下面的所有js文件转成ES5的语法。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并且最终输出到dist文件夹中。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什么时候用grunt/gulp呢？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如果你的工程模块依赖非常简单，甚至是没有用到模块化的概念。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只需要进行简单的合并、压缩，就使用grunt/gulp即可。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但是如果整个项目使用了模块化管理，而且相互依赖非常强，我们就可以使用更加强大的webpack了。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所以，grunt/gulp和webpack有什么不同呢？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grunt/gulp更加强调的是前端流程的自动化，模块化不是它的核心。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webpack更加强调模块化开发管理，而文件压缩合并、预处理等功能，是他附带的功能。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543175" cy="1781175"/>
            <wp:effectExtent l="0" t="0" r="22225" b="22225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webpack的安装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webpack安装</w:t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安装webpack首先需要安装Node.js，Node.js自带了软件包管理工具npm</w:t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查看自己的node版本：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838200" cy="276225"/>
            <wp:effectExtent l="0" t="0" r="0" b="3175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全局安装webpack(这里我先指定版本号3.6.0，因为vue cli2依赖该版本)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266950" cy="285750"/>
            <wp:effectExtent l="0" t="0" r="19050" b="19050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局部安装webpack（后续才需要）</w:t>
      </w:r>
    </w:p>
    <w:p>
      <w:pPr>
        <w:keepNext w:val="0"/>
        <w:keepLines w:val="0"/>
        <w:pageBreakBefore w:val="0"/>
        <w:widowControl w:val="0"/>
        <w:numPr>
          <w:ilvl w:val="1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--save-dev`是开发时依赖，项目打包后不需要继续使用的。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962275" cy="409575"/>
            <wp:effectExtent l="0" t="0" r="9525" b="2222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为什么全局安装后，还需要局部安装呢？</w:t>
      </w:r>
    </w:p>
    <w:p>
      <w:pPr>
        <w:keepNext w:val="0"/>
        <w:keepLines w:val="0"/>
        <w:pageBreakBefore w:val="0"/>
        <w:widowControl w:val="0"/>
        <w:numPr>
          <w:ilvl w:val="1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在终端直接执行webpack命令，使用的全局安装的webpack</w:t>
      </w:r>
    </w:p>
    <w:p>
      <w:pPr>
        <w:keepNext w:val="0"/>
        <w:keepLines w:val="0"/>
        <w:pageBreakBefore w:val="0"/>
        <w:widowControl w:val="0"/>
        <w:numPr>
          <w:ilvl w:val="1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当在package.json中定义了scripts时，其中包含了webpack命令，那么使用的是局部webpack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webpack的起步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准备工作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我们创建如下文件和文件夹：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文件和文件夹解析：</w:t>
      </w:r>
    </w:p>
    <w:p>
      <w:pPr>
        <w:keepNext w:val="0"/>
        <w:keepLines w:val="0"/>
        <w:pageBreakBefore w:val="0"/>
        <w:widowControl w:val="0"/>
        <w:numPr>
          <w:ilvl w:val="1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dist文件夹：用于存放之后打包的文件</w:t>
      </w:r>
    </w:p>
    <w:p>
      <w:pPr>
        <w:keepNext w:val="0"/>
        <w:keepLines w:val="0"/>
        <w:pageBreakBefore w:val="0"/>
        <w:widowControl w:val="0"/>
        <w:numPr>
          <w:ilvl w:val="1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src文件夹：用于存放我们写的源文件</w:t>
      </w:r>
    </w:p>
    <w:p>
      <w:pPr>
        <w:keepNext w:val="0"/>
        <w:keepLines w:val="0"/>
        <w:pageBreakBefore w:val="0"/>
        <w:widowControl w:val="0"/>
        <w:numPr>
          <w:ilvl w:val="2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main.js：项目的入口文件。具体内容查看下面详情。</w:t>
      </w:r>
    </w:p>
    <w:p>
      <w:pPr>
        <w:keepNext w:val="0"/>
        <w:keepLines w:val="0"/>
        <w:pageBreakBefore w:val="0"/>
        <w:widowControl w:val="0"/>
        <w:numPr>
          <w:ilvl w:val="2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mathUtils.js：定义了一些数学工具函数，可以在其他地方引用，并且使用。具体内容查看下面的详情。</w:t>
      </w:r>
    </w:p>
    <w:p>
      <w:pPr>
        <w:keepNext w:val="0"/>
        <w:keepLines w:val="0"/>
        <w:pageBreakBefore w:val="0"/>
        <w:widowControl w:val="0"/>
        <w:numPr>
          <w:ilvl w:val="1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index.html：浏览器打开展示的首页html</w:t>
      </w:r>
    </w:p>
    <w:p>
      <w:pPr>
        <w:keepNext w:val="0"/>
        <w:keepLines w:val="0"/>
        <w:pageBreakBefore w:val="0"/>
        <w:widowControl w:val="0"/>
        <w:numPr>
          <w:ilvl w:val="1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package.json：通过npm init生成的，npm包管理的文件（暂时没有用上，后面才会用上）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mathUtils.js文件中的代码：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main.js文件中的代码：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3171825" cy="4352925"/>
            <wp:effectExtent l="0" t="0" r="3175" b="1587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js文件的打包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现在的js文件中使用了模块化的方式进行开发，他们可以直接使用吗？不可以。</w:t>
      </w:r>
    </w:p>
    <w:p>
      <w:pPr>
        <w:keepNext w:val="0"/>
        <w:keepLines w:val="0"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因为如果直接在index.html引入这两个js文件，浏览器并不识别其中的模块化代码。</w:t>
      </w:r>
    </w:p>
    <w:p>
      <w:pPr>
        <w:keepNext w:val="0"/>
        <w:keepLines w:val="0"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另外，在真实项目中当有许多这样的js文件时，我们一个个引用非常麻烦，并且后期非常不方便对它们进行管理。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我们应该怎么做呢？使用webpack工具，对多个js文件进行打包。</w:t>
      </w:r>
    </w:p>
    <w:p>
      <w:pPr>
        <w:keepNext w:val="0"/>
        <w:keepLines w:val="0"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我们知道，webpack就是一个模块化的打包工具，所以它支持我们代码中写模块化，可以对模块化的代码进行处理。（如何处理的，待会儿在原理中，我会讲解）</w:t>
      </w:r>
    </w:p>
    <w:p>
      <w:pPr>
        <w:keepNext w:val="0"/>
        <w:keepLines w:val="0"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另外，如果在处理完所有模块之间的关系后，将多个js打包到一个js文件中，引入时就变得非常方便了。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OK，如何打包呢？使用webpack的指令即可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1778635"/>
            <wp:effectExtent l="0" t="0" r="13335" b="24765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使用打包后的文件</w:t>
      </w:r>
    </w:p>
    <w:p>
      <w:pPr>
        <w:keepNext w:val="0"/>
        <w:keepLines w:val="0"/>
        <w:pageBreakBefore w:val="0"/>
        <w:widowControl w:val="0"/>
        <w:numPr>
          <w:ilvl w:val="0"/>
          <w:numId w:val="9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打包后会在dist文件下，生成一个bundle.js文件</w:t>
      </w:r>
    </w:p>
    <w:p>
      <w:pPr>
        <w:keepNext w:val="0"/>
        <w:keepLines w:val="0"/>
        <w:pageBreakBefore w:val="0"/>
        <w:widowControl w:val="0"/>
        <w:numPr>
          <w:ilvl w:val="1"/>
          <w:numId w:val="9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文件内容有些复杂，这里暂时先不看，后续再进行分析。</w:t>
      </w:r>
    </w:p>
    <w:p>
      <w:pPr>
        <w:keepNext w:val="0"/>
        <w:keepLines w:val="0"/>
        <w:pageBreakBefore w:val="0"/>
        <w:widowControl w:val="0"/>
        <w:numPr>
          <w:ilvl w:val="1"/>
          <w:numId w:val="9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bundle.js文件，是webpack处理了项目直接文件依赖后生成的一个js文件，我们只需要将这个js文件在index.html中引入即可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5268595" cy="1526540"/>
            <wp:effectExtent l="0" t="0" r="14605" b="22860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webpack的配置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入口和出口</w:t>
      </w:r>
    </w:p>
    <w:p>
      <w:pPr>
        <w:keepNext w:val="0"/>
        <w:keepLines w:val="0"/>
        <w:pageBreakBefore w:val="0"/>
        <w:widowControl w:val="0"/>
        <w:numPr>
          <w:ilvl w:val="0"/>
          <w:numId w:val="9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我们考虑一下，如果每次使用webpack的命令都需要写上入口和出口作为参数，就非常麻烦，有没有一种方法可以将这两个参数写到配置中，在运行时，直接读取呢？</w:t>
      </w:r>
    </w:p>
    <w:p>
      <w:pPr>
        <w:keepNext w:val="0"/>
        <w:keepLines w:val="0"/>
        <w:pageBreakBefore w:val="0"/>
        <w:widowControl w:val="0"/>
        <w:numPr>
          <w:ilvl w:val="0"/>
          <w:numId w:val="9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当然可以，就是创建一个webpack.config.js文件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0500" cy="1891665"/>
            <wp:effectExtent l="0" t="0" r="12700" b="1333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局部安装webpack</w:t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目前，我们使用的webpack是全局的webpack，如果我们想使用局部来打包呢？</w:t>
      </w:r>
    </w:p>
    <w:p>
      <w:pPr>
        <w:keepNext w:val="0"/>
        <w:keepLines w:val="0"/>
        <w:pageBreakBefore w:val="0"/>
        <w:widowControl w:val="0"/>
        <w:numPr>
          <w:ilvl w:val="1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因为一个项目往往依赖特定的webpack版本，全局的版本可能很这个项目的webpack版本不一致，导出打包出现问题。</w:t>
      </w:r>
    </w:p>
    <w:p>
      <w:pPr>
        <w:keepNext w:val="0"/>
        <w:keepLines w:val="0"/>
        <w:pageBreakBefore w:val="0"/>
        <w:widowControl w:val="0"/>
        <w:numPr>
          <w:ilvl w:val="1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所以通常一个项目，都有自己局部的webpack。</w:t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第一步，项目中需要安装自己局部的webpack</w:t>
      </w:r>
    </w:p>
    <w:p>
      <w:pPr>
        <w:keepNext w:val="0"/>
        <w:keepLines w:val="0"/>
        <w:pageBreakBefore w:val="0"/>
        <w:widowControl w:val="0"/>
        <w:numPr>
          <w:ilvl w:val="1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这里我们让局部安装webpack3.6.0</w:t>
      </w:r>
    </w:p>
    <w:p>
      <w:pPr>
        <w:keepNext w:val="0"/>
        <w:keepLines w:val="0"/>
        <w:pageBreakBefore w:val="0"/>
        <w:widowControl w:val="0"/>
        <w:numPr>
          <w:ilvl w:val="1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 CLI3中已经升级到webpack4，但是它将配置文件隐藏了起来，所以查看起来不是很方便。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828925" cy="228600"/>
            <wp:effectExtent l="0" t="0" r="1587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第二步，通过node_modules/.bin/webpack启动webpack打包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040" cy="1343025"/>
            <wp:effectExtent l="0" t="0" r="10160" b="317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package</w:t>
      </w:r>
      <w:r>
        <w:rPr>
          <w:rFonts w:hint="default"/>
          <w:lang w:eastAsia="zh-Hans"/>
        </w:rPr>
        <w:t>.josn</w:t>
      </w:r>
      <w:r>
        <w:rPr>
          <w:rFonts w:hint="eastAsia"/>
          <w:lang w:val="en-US" w:eastAsia="zh-Hans"/>
        </w:rPr>
        <w:t>中定义启动</w:t>
      </w:r>
    </w:p>
    <w:p>
      <w:pPr>
        <w:keepNext w:val="0"/>
        <w:keepLines w:val="0"/>
        <w:pageBreakBefore w:val="0"/>
        <w:widowControl w:val="0"/>
        <w:numPr>
          <w:ilvl w:val="0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但是，每次执行都敲这么一长串有没有觉得不方便呢？</w:t>
      </w:r>
    </w:p>
    <w:p>
      <w:pPr>
        <w:keepNext w:val="0"/>
        <w:keepLines w:val="0"/>
        <w:pageBreakBefore w:val="0"/>
        <w:widowControl w:val="0"/>
        <w:numPr>
          <w:ilvl w:val="1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OK，我们可以在package.json的scripts中定义自己的执行脚本。</w:t>
      </w:r>
    </w:p>
    <w:p>
      <w:pPr>
        <w:keepNext w:val="0"/>
        <w:keepLines w:val="0"/>
        <w:pageBreakBefore w:val="0"/>
        <w:widowControl w:val="0"/>
        <w:numPr>
          <w:ilvl w:val="0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package.json中的scripts的脚本在执行时，会按照一定的顺序寻找命令对应的位置。</w:t>
      </w:r>
    </w:p>
    <w:p>
      <w:pPr>
        <w:keepNext w:val="0"/>
        <w:keepLines w:val="0"/>
        <w:pageBreakBefore w:val="0"/>
        <w:widowControl w:val="0"/>
        <w:numPr>
          <w:ilvl w:val="1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b/>
          <w:bCs/>
          <w:color w:val="FF0000"/>
          <w:lang w:val="en-US" w:eastAsia="zh-Hans"/>
        </w:rPr>
        <w:t>首先，会寻找本地的node_modules/.bin路径中对应的命令</w:t>
      </w:r>
      <w:r>
        <w:rPr>
          <w:rFonts w:hint="default"/>
          <w:lang w:val="en-US"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ilvl w:val="1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b/>
          <w:bCs/>
          <w:color w:val="FF0000"/>
          <w:lang w:val="en-US" w:eastAsia="zh-Hans"/>
        </w:rPr>
        <w:t>如果没有找到，会去全局的环境变量中寻找</w:t>
      </w:r>
      <w:r>
        <w:rPr>
          <w:rFonts w:hint="default"/>
          <w:lang w:val="en-US"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ilvl w:val="1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如何执行我们的build指令呢？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1190625" cy="228600"/>
            <wp:effectExtent l="0" t="0" r="317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286125" cy="2419350"/>
            <wp:effectExtent l="0" t="0" r="15875" b="1905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loader的使用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什么是loader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loader是webpack中一个非常核心的概念。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webpack用来做什么呢？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在我们之前的实例中，我们主要是用webpack来处理我们写的js代码，并且webpack会自动处理js之间相关的依赖。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但是，在开发中我们不仅仅有基本的js代码处理，我们也需要加载css、图片，也包括一些高级的将ES6转成ES5代码，将TypeScript转成ES5代码，将scss、less转成css，将.jsx、.vue文件转成js文件等等。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对于webpack本身的能力来说，对于这些转化是不支持的。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那怎么办呢？给webpack扩展对应的loader就可以啦。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loader使用过程：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步骤一：通过npm安装需要使用的loader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步骤二：在webpack.config.js中的modules关键字下进行配置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大部分loader我们都可以在webpack的官网中找到，并且学习对应的用法。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准备工作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项目开发过程中，我们必然需要添加很多的样式，而样式我们往往写到一个单独的文件中。</w:t>
      </w:r>
    </w:p>
    <w:p>
      <w:pPr>
        <w:keepNext w:val="0"/>
        <w:keepLines w:val="0"/>
        <w:pageBreakBefore w:val="0"/>
        <w:widowControl w:val="0"/>
        <w:numPr>
          <w:ilvl w:val="1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在src目录中，创建一个css文件，其中创建一个normal.css文件。</w:t>
      </w:r>
    </w:p>
    <w:p>
      <w:pPr>
        <w:keepNext w:val="0"/>
        <w:keepLines w:val="0"/>
        <w:pageBreakBefore w:val="0"/>
        <w:widowControl w:val="0"/>
        <w:numPr>
          <w:ilvl w:val="1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我们也可以重新组织文件的目录结构，将零散的js文件放在一个js文件夹中。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normal.css中的代码非常简单，就是将body设置为red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但是，这个时候normal.css中的样式会生效吗？</w:t>
      </w:r>
    </w:p>
    <w:p>
      <w:pPr>
        <w:keepNext w:val="0"/>
        <w:keepLines w:val="0"/>
        <w:pageBreakBefore w:val="0"/>
        <w:widowControl w:val="0"/>
        <w:numPr>
          <w:ilvl w:val="1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当然不会，因为我们压根就没有引用它。</w:t>
      </w:r>
    </w:p>
    <w:p>
      <w:pPr>
        <w:keepNext w:val="0"/>
        <w:keepLines w:val="0"/>
        <w:pageBreakBefore w:val="0"/>
        <w:widowControl w:val="0"/>
        <w:numPr>
          <w:ilvl w:val="1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webpack也不可能找到它，因为我们只有一个入口，webpack会从入口开始查找其他依赖的文件。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在入口文件中引用：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705225" cy="4162425"/>
            <wp:effectExtent l="0" t="0" r="3175" b="3175"/>
            <wp:docPr id="1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打包报错信息</w:t>
      </w:r>
    </w:p>
    <w:p>
      <w:pPr>
        <w:keepNext w:val="0"/>
        <w:keepLines w:val="0"/>
        <w:pageBreakBefore w:val="0"/>
        <w:widowControl w:val="0"/>
        <w:numPr>
          <w:ilvl w:val="0"/>
          <w:numId w:val="10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重新打包，会出现如下错误：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135" cy="1485265"/>
            <wp:effectExtent l="0" t="0" r="12065" b="13335"/>
            <wp:docPr id="1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这个错误告诉我们：加载normal.css文件必须有对应的loader。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css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在webpack的官方中，我们可以找到如下关于样式的loader使用方法：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按照官方配置webpack.config.js文件</w:t>
      </w:r>
    </w:p>
    <w:p>
      <w:pPr>
        <w:keepNext w:val="0"/>
        <w:keepLines w:val="0"/>
        <w:pageBreakBefore w:val="0"/>
        <w:widowControl w:val="0"/>
        <w:numPr>
          <w:ilvl w:val="1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注意：配置中有一个style-loader，我们并不知道它是什么，所以可以暂时不进行配置。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重新打包项目：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但是，运行index.html，你会发现样式并没有生效。</w:t>
      </w:r>
    </w:p>
    <w:p>
      <w:pPr>
        <w:keepNext w:val="0"/>
        <w:keepLines w:val="0"/>
        <w:pageBreakBefore w:val="0"/>
        <w:widowControl w:val="0"/>
        <w:numPr>
          <w:ilvl w:val="1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原因是css-loader只负责加载css文件，但是并不负责将css具体样式嵌入到文档中。</w:t>
      </w:r>
    </w:p>
    <w:p>
      <w:pPr>
        <w:keepNext w:val="0"/>
        <w:keepLines w:val="0"/>
        <w:pageBreakBefore w:val="0"/>
        <w:widowControl w:val="0"/>
        <w:numPr>
          <w:ilvl w:val="1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这个时候，我们还需要一个style-loader帮助我们处理。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371975" cy="4143375"/>
            <wp:effectExtent l="0" t="0" r="22225" b="22225"/>
            <wp:docPr id="1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style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我们来安装style-loader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590800" cy="219075"/>
            <wp:effectExtent l="0" t="0" r="0" b="9525"/>
            <wp:docPr id="10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注意：style-loader需要放在css-loader的前面。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疑惑：不对吧？按照我们的逻辑，在处理css文件过程中，应该是css-loader先加载css文件，再由style-loader来进行进一步的处理，为什么会将style-loader放在前面呢？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答案：这次因为webpack在读取使用的loader的过程中，是按照从右向左的顺序读取的。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目前，webpack.config.js的配置如下：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3269615"/>
            <wp:effectExtent l="0" t="0" r="10795" b="6985"/>
            <wp:docPr id="10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less文件处理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准备工作</w:t>
      </w:r>
    </w:p>
    <w:p>
      <w:pPr>
        <w:keepNext w:val="0"/>
        <w:keepLines w:val="0"/>
        <w:pageBreakBefore w:val="0"/>
        <w:widowControl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如果我们希望在项目中使用less、scss、stylus来写样式，webpack是否可以帮助我们处理呢？</w:t>
      </w:r>
    </w:p>
    <w:p>
      <w:pPr>
        <w:keepNext w:val="0"/>
        <w:keepLines w:val="0"/>
        <w:pageBreakBefore w:val="0"/>
        <w:widowControl w:val="0"/>
        <w:numPr>
          <w:ilvl w:val="1"/>
          <w:numId w:val="10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我们这里以less为例，其他也是一样的。</w:t>
      </w:r>
    </w:p>
    <w:p>
      <w:pPr>
        <w:keepNext w:val="0"/>
        <w:keepLines w:val="0"/>
        <w:pageBreakBefore w:val="0"/>
        <w:widowControl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我们还是先创建一个less文件，依然放在css文件夹中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2752725" cy="1704975"/>
            <wp:effectExtent l="0" t="0" r="15875" b="22225"/>
            <wp:docPr id="10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667125" cy="2305050"/>
            <wp:effectExtent l="0" t="0" r="15875" b="6350"/>
            <wp:docPr id="10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657725" cy="1781175"/>
            <wp:effectExtent l="0" t="0" r="15875" b="22225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less文件处理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less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继续在官方中查找，我们会找到less-loader相关的使用说明</w:t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首先，还是需要安装对应的loader</w:t>
      </w:r>
    </w:p>
    <w:p>
      <w:pPr>
        <w:keepNext w:val="0"/>
        <w:keepLines w:val="0"/>
        <w:pageBreakBefore w:val="0"/>
        <w:widowControl w:val="0"/>
        <w:numPr>
          <w:ilvl w:val="1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注意：我们这里还安装了less，因为webpack会使用less对less文件进行编译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105150" cy="190500"/>
            <wp:effectExtent l="0" t="0" r="19050" b="12700"/>
            <wp:docPr id="10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其次，修改对应的配置文件</w:t>
      </w:r>
    </w:p>
    <w:p>
      <w:pPr>
        <w:keepNext w:val="0"/>
        <w:keepLines w:val="0"/>
        <w:pageBreakBefore w:val="0"/>
        <w:widowControl w:val="0"/>
        <w:numPr>
          <w:ilvl w:val="1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添加一个rules选项，用于处理.less文件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1785620"/>
            <wp:effectExtent l="0" t="0" r="10795" b="17780"/>
            <wp:docPr id="1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图片文件处理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资源准备阶段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首先，我们在项目中加入两张图片：</w:t>
      </w:r>
    </w:p>
    <w:p>
      <w:pPr>
        <w:keepNext w:val="0"/>
        <w:keepLines w:val="0"/>
        <w:pageBreakBefore w:val="0"/>
        <w:widowControl w:val="0"/>
        <w:numPr>
          <w:ilvl w:val="1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一张较小的图片test01.jpg(小于8kb)，一张较大的图片test02.jpeg(大于8kb)</w:t>
      </w:r>
    </w:p>
    <w:p>
      <w:pPr>
        <w:keepNext w:val="0"/>
        <w:keepLines w:val="0"/>
        <w:pageBreakBefore w:val="0"/>
        <w:widowControl w:val="0"/>
        <w:numPr>
          <w:ilvl w:val="1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待会儿我们会针对这两张图片进行不同的处理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我们先考虑在css样式中引用图片的情况，所以我更改了normal.css中的样式：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609850" cy="638175"/>
            <wp:effectExtent l="0" t="0" r="6350" b="22225"/>
            <wp:docPr id="1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如果我们现在直接打包，会出现如下问题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19700" cy="1771650"/>
            <wp:effectExtent l="0" t="0" r="12700" b="6350"/>
            <wp:docPr id="1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图片文件处理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url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图片处理，我们使用url-loader来处理，依然先安装url-loader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628900" cy="209550"/>
            <wp:effectExtent l="0" t="0" r="12700" b="19050"/>
            <wp:docPr id="1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修改webpack.config.js配置文件：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7960" cy="1228090"/>
            <wp:effectExtent l="0" t="0" r="15240" b="16510"/>
            <wp:docPr id="1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再次打包，运行index.html，就会发现我们的背景图片选出了出来。</w:t>
      </w:r>
    </w:p>
    <w:p>
      <w:pPr>
        <w:keepNext w:val="0"/>
        <w:keepLines w:val="0"/>
        <w:pageBreakBefore w:val="0"/>
        <w:widowControl w:val="0"/>
        <w:numPr>
          <w:ilvl w:val="1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而仔细观察，你会发现背景图是通过base64显示出来的</w:t>
      </w:r>
    </w:p>
    <w:p>
      <w:pPr>
        <w:keepNext w:val="0"/>
        <w:keepLines w:val="0"/>
        <w:pageBreakBefore w:val="0"/>
        <w:widowControl w:val="0"/>
        <w:numPr>
          <w:ilvl w:val="1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OK，这也是limit属性的作用，当图片小于8kb时，对图片进行base64编码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图片文件处理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file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那么问题来了，如果大于8kb呢？我们将background的图片改成test02.jpg</w:t>
      </w:r>
    </w:p>
    <w:p>
      <w:pPr>
        <w:keepNext w:val="0"/>
        <w:keepLines w:val="0"/>
        <w:pageBreakBefore w:val="0"/>
        <w:widowControl w:val="0"/>
        <w:numPr>
          <w:ilvl w:val="1"/>
          <w:numId w:val="10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这次因为大于8kb的图片，会通过file-loader进行处理，但是我们的项目中并没有file-loader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1212215"/>
            <wp:effectExtent l="0" t="0" r="9525" b="6985"/>
            <wp:docPr id="11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所以，我们需要安装file-loader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647950" cy="209550"/>
            <wp:effectExtent l="0" t="0" r="19050" b="19050"/>
            <wp:docPr id="11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再次打包，就会发现dist文件夹下多了一个图片文件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447925" cy="485775"/>
            <wp:effectExtent l="0" t="0" r="15875" b="22225"/>
            <wp:docPr id="11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图片文件处理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修改文件名称</w:t>
      </w:r>
    </w:p>
    <w:p>
      <w:pPr>
        <w:keepNext w:val="0"/>
        <w:keepLines w:val="0"/>
        <w:pageBreakBefore w:val="0"/>
        <w:widowControl w:val="0"/>
        <w:numPr>
          <w:ilvl w:val="0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我们发现webpack自动帮助我们生成一个非常长的名字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这是一个32位hash值，目的是防止名字重复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但是，真实开发中，我们可能对打包的图片名字有一定的要求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比如，将所有的图片放在一个文件夹中，跟上图片原来的名称，同时也要防止重复</w:t>
      </w:r>
    </w:p>
    <w:p>
      <w:pPr>
        <w:keepNext w:val="0"/>
        <w:keepLines w:val="0"/>
        <w:pageBreakBefore w:val="0"/>
        <w:widowControl w:val="0"/>
        <w:numPr>
          <w:ilvl w:val="0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所以，我们可以在options中添加上如下选项：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img：文件要打包到的文件夹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name：获取图片原来的名字，放在该位置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hash:8：为了防止图片名称冲突，依然使用hash，但是我们只保留8位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ext：使用图片原来的扩展名</w:t>
      </w:r>
    </w:p>
    <w:p>
      <w:pPr>
        <w:keepNext w:val="0"/>
        <w:keepLines w:val="0"/>
        <w:pageBreakBefore w:val="0"/>
        <w:widowControl w:val="0"/>
        <w:numPr>
          <w:ilvl w:val="0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但是，我们发现图片并没有显示出来，这是因为图片使用的路径不正确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默认情况下，webpack会将生成的路径直接返回给使用者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但是，我们整个程序是打包在dist文件夹下的，所以这里我们需要在路径下再添加一个dist/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2876550" cy="723900"/>
            <wp:effectExtent l="0" t="0" r="19050" b="12700"/>
            <wp:docPr id="11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448050" cy="1038225"/>
            <wp:effectExtent l="0" t="0" r="6350" b="3175"/>
            <wp:docPr id="11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ES6</w:t>
      </w:r>
      <w:r>
        <w:rPr>
          <w:rFonts w:hint="eastAsia"/>
          <w:lang w:val="en-US" w:eastAsia="zh-Hans"/>
        </w:rPr>
        <w:t>语法处理</w:t>
      </w:r>
    </w:p>
    <w:p>
      <w:pPr>
        <w:keepNext w:val="0"/>
        <w:keepLines w:val="0"/>
        <w:pageBreakBefore w:val="0"/>
        <w:widowControl w:val="0"/>
        <w:numPr>
          <w:ilvl w:val="0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如果你仔细阅读webpack打包的js文件，发现写的ES6语法并没有转成ES5，那么就意味着可能一些对ES6还不支持的浏览器没有办法很好的运行我们的代码。</w:t>
      </w:r>
    </w:p>
    <w:p>
      <w:pPr>
        <w:keepNext w:val="0"/>
        <w:keepLines w:val="0"/>
        <w:pageBreakBefore w:val="0"/>
        <w:widowControl w:val="0"/>
        <w:numPr>
          <w:ilvl w:val="0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在前面我们说过，如果希望将ES6的语法转成ES5，那么就需要使用babel。</w:t>
      </w:r>
    </w:p>
    <w:p>
      <w:pPr>
        <w:keepNext w:val="0"/>
        <w:keepLines w:val="0"/>
        <w:pageBreakBefore w:val="0"/>
        <w:widowControl w:val="0"/>
        <w:numPr>
          <w:ilvl w:val="1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而在webpack中，我们直接使用babel对应的loader就可以了。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105400" cy="323850"/>
            <wp:effectExtent l="0" t="0" r="0" b="6350"/>
            <wp:docPr id="1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配置webpack.config.js文件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162300" cy="1562100"/>
            <wp:effectExtent l="0" t="0" r="12700" b="12700"/>
            <wp:docPr id="12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重新打包，查看bundle.js文件，发现其中的内容变成了ES5的语法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webpack中配置vue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引入</w:t>
      </w:r>
      <w:r>
        <w:rPr>
          <w:rFonts w:hint="default"/>
          <w:lang w:eastAsia="zh-Hans"/>
        </w:rPr>
        <w:t>vue.js</w:t>
      </w:r>
    </w:p>
    <w:p>
      <w:pPr>
        <w:keepNext w:val="0"/>
        <w:keepLines w:val="0"/>
        <w:pageBreakBefore w:val="0"/>
        <w:widowControl w:val="0"/>
        <w:numPr>
          <w:ilvl w:val="0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后续项目中，我们会使用Vuejs进行开发，而且会以特殊的文件来组织vue的组件。</w:t>
      </w:r>
    </w:p>
    <w:p>
      <w:pPr>
        <w:keepNext w:val="0"/>
        <w:keepLines w:val="0"/>
        <w:pageBreakBefore w:val="0"/>
        <w:widowControl w:val="0"/>
        <w:numPr>
          <w:ilvl w:val="1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所以，下面我们来学习一下如何在我们的webpack环境中集成Vuejs</w:t>
      </w:r>
    </w:p>
    <w:p>
      <w:pPr>
        <w:keepNext w:val="0"/>
        <w:keepLines w:val="0"/>
        <w:pageBreakBefore w:val="0"/>
        <w:widowControl w:val="0"/>
        <w:numPr>
          <w:ilvl w:val="0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现在，我们希望在项目中使用Vuejs，那么必然需要对其有依赖，所以需要先进行安装</w:t>
      </w:r>
    </w:p>
    <w:p>
      <w:pPr>
        <w:keepNext w:val="0"/>
        <w:keepLines w:val="0"/>
        <w:pageBreakBefore w:val="0"/>
        <w:widowControl w:val="0"/>
        <w:numPr>
          <w:ilvl w:val="1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注：因为我们后续是在实际项目中也会使用vue的，所以并不是开发时依赖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1819275" cy="266700"/>
            <wp:effectExtent l="0" t="0" r="9525" b="12700"/>
            <wp:docPr id="12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那么，接下来就可以按照我们之前学习的方式来使用Vue了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0500" cy="1441450"/>
            <wp:effectExtent l="0" t="0" r="12700" b="6350"/>
            <wp:docPr id="1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打包项目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错误信息</w:t>
      </w:r>
    </w:p>
    <w:p>
      <w:pPr>
        <w:keepNext w:val="0"/>
        <w:keepLines w:val="0"/>
        <w:pageBreakBefore w:val="0"/>
        <w:widowControl w:val="0"/>
        <w:numPr>
          <w:ilvl w:val="0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修改完成后，重新打包，运行程序：</w:t>
      </w:r>
    </w:p>
    <w:p>
      <w:pPr>
        <w:keepNext w:val="0"/>
        <w:keepLines w:val="0"/>
        <w:pageBreakBefore w:val="0"/>
        <w:widowControl w:val="0"/>
        <w:numPr>
          <w:ilvl w:val="1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打包过程没有任何错误(因为只是多打包了一个vue的js文件而已)</w:t>
      </w:r>
    </w:p>
    <w:p>
      <w:pPr>
        <w:keepNext w:val="0"/>
        <w:keepLines w:val="0"/>
        <w:pageBreakBefore w:val="0"/>
        <w:widowControl w:val="0"/>
        <w:numPr>
          <w:ilvl w:val="1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但是运行程序，没有出现想要的效果，而且浏览器中有报错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1071880"/>
            <wp:effectExtent l="0" t="0" r="10160" b="20320"/>
            <wp:docPr id="12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这个错误说的是我们使用的是runtime-only版本的Vue，什么意思呢？</w:t>
      </w:r>
    </w:p>
    <w:p>
      <w:pPr>
        <w:keepNext w:val="0"/>
        <w:keepLines w:val="0"/>
        <w:pageBreakBefore w:val="0"/>
        <w:widowControl w:val="0"/>
        <w:numPr>
          <w:ilvl w:val="1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这里我只说解决方案：Vue不同版本构建，后续我具体讲解runtime-only和runtime-compiler的区别。</w:t>
      </w:r>
    </w:p>
    <w:p>
      <w:pPr>
        <w:keepNext w:val="0"/>
        <w:keepLines w:val="0"/>
        <w:pageBreakBefore w:val="0"/>
        <w:widowControl w:val="0"/>
        <w:numPr>
          <w:ilvl w:val="0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所以我们修改webpack的配置，添加如下内容即可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739140"/>
            <wp:effectExtent l="0" t="0" r="10160" b="22860"/>
            <wp:docPr id="12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el</w:t>
      </w:r>
      <w:r>
        <w:rPr>
          <w:rFonts w:hint="eastAsia"/>
          <w:lang w:val="en-US" w:eastAsia="zh-Hans"/>
        </w:rPr>
        <w:t>和template区别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一</w:t>
      </w:r>
      <w:r>
        <w:rPr>
          <w:rFonts w:hint="default"/>
          <w:lang w:eastAsia="zh-Hans"/>
        </w:rPr>
        <w:t>)</w:t>
      </w:r>
    </w:p>
    <w:p>
      <w:pPr>
        <w:keepNext w:val="0"/>
        <w:keepLines w:val="0"/>
        <w:pageBreakBefore w:val="0"/>
        <w:widowControl w:val="0"/>
        <w:numPr>
          <w:ilvl w:val="0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正常运行之后，我们来考虑另外一个问题：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如果我们希望将data中的数据显示在界面中，就必须是修改index.html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如果我们后面自定义了组件，也必须修改index.html来使用组件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但是html模板在之后的开发中，我并不希望手动的来频繁修改，是否可以做到呢？</w:t>
      </w:r>
    </w:p>
    <w:p>
      <w:pPr>
        <w:keepNext w:val="0"/>
        <w:keepLines w:val="0"/>
        <w:pageBreakBefore w:val="0"/>
        <w:widowControl w:val="0"/>
        <w:numPr>
          <w:ilvl w:val="0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定义template属性：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在前面的Vue实例中，我们定义了el属性，用于和index.html中的#app进行绑定，让Vue实例之后可以管理它其中的内容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这里，我们可以将div元素中的{{message}}内容删掉，只保留一个基本的id为div的元素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但是如果我依然希望在其中显示{{message}}的内容，应该怎么处理呢？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我们可以再定义一个template属性，代码如下：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733800" cy="1257300"/>
            <wp:effectExtent l="0" t="0" r="0" b="12700"/>
            <wp:docPr id="1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el</w:t>
      </w:r>
      <w:r>
        <w:rPr>
          <w:rFonts w:hint="eastAsia"/>
          <w:lang w:val="en-US" w:eastAsia="zh-Hans"/>
        </w:rPr>
        <w:t>和template区别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二</w:t>
      </w:r>
      <w:r>
        <w:rPr>
          <w:rFonts w:hint="default"/>
          <w:lang w:eastAsia="zh-Hans"/>
        </w:rPr>
        <w:t>)</w:t>
      </w:r>
    </w:p>
    <w:p>
      <w:pPr>
        <w:keepNext w:val="0"/>
        <w:keepLines w:val="0"/>
        <w:pageBreakBefore w:val="0"/>
        <w:widowControl w:val="0"/>
        <w:numPr>
          <w:ilvl w:val="0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重新打包，运行程序，显示一样的结果和HTML代码结构</w:t>
      </w:r>
    </w:p>
    <w:p>
      <w:pPr>
        <w:keepNext w:val="0"/>
        <w:keepLines w:val="0"/>
        <w:pageBreakBefore w:val="0"/>
        <w:widowControl w:val="0"/>
        <w:numPr>
          <w:ilvl w:val="0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那么，el和template模板的关系是什么呢？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在我们之前的学习中，我们知道el用于指定Vue要管理的DOM，可以帮助解析其中的指令、事件监听等等。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而如果Vue实例中同时指定了template，那么template模板的内容会替换掉挂载的对应el的模板。</w:t>
      </w:r>
    </w:p>
    <w:p>
      <w:pPr>
        <w:keepNext w:val="0"/>
        <w:keepLines w:val="0"/>
        <w:pageBreakBefore w:val="0"/>
        <w:widowControl w:val="0"/>
        <w:numPr>
          <w:ilvl w:val="0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这样做有什么好处呢？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这样做之后我们就不需要在以后的开发中再次操作index.html，只需要在template中写入对应的标签即可</w:t>
      </w:r>
    </w:p>
    <w:p>
      <w:pPr>
        <w:keepNext w:val="0"/>
        <w:keepLines w:val="0"/>
        <w:pageBreakBefore w:val="0"/>
        <w:widowControl w:val="0"/>
        <w:numPr>
          <w:ilvl w:val="0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但是，书写template模块非常麻烦怎么办呢？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没有关系，稍后我们会将template模板中的内容进行抽离。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会分成三部分书写：template、script、style，结构变得非常清晰。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ue组件化开发引入</w:t>
      </w:r>
    </w:p>
    <w:p>
      <w:pPr>
        <w:keepNext w:val="0"/>
        <w:keepLines w:val="0"/>
        <w:pageBreakBefore w:val="0"/>
        <w:widowControl w:val="0"/>
        <w:numPr>
          <w:ilvl w:val="0"/>
          <w:numId w:val="1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在学习组件化开发的时候，我说过以后的Vue开发过程中，我们都会采用组件化开发的思想。</w:t>
      </w:r>
    </w:p>
    <w:p>
      <w:pPr>
        <w:keepNext w:val="0"/>
        <w:keepLines w:val="0"/>
        <w:pageBreakBefore w:val="0"/>
        <w:widowControl w:val="0"/>
        <w:numPr>
          <w:ilvl w:val="1"/>
          <w:numId w:val="1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那么，在当前项目中，如果我也想采用组件化的形式进行开发，应该怎么做呢？</w:t>
      </w:r>
    </w:p>
    <w:p>
      <w:pPr>
        <w:keepNext w:val="0"/>
        <w:keepLines w:val="0"/>
        <w:pageBreakBefore w:val="0"/>
        <w:widowControl w:val="0"/>
        <w:numPr>
          <w:ilvl w:val="0"/>
          <w:numId w:val="1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查看下面的代码：</w:t>
      </w:r>
    </w:p>
    <w:p>
      <w:pPr>
        <w:keepNext w:val="0"/>
        <w:keepLines w:val="0"/>
        <w:pageBreakBefore w:val="0"/>
        <w:widowControl w:val="0"/>
        <w:numPr>
          <w:ilvl w:val="1"/>
          <w:numId w:val="1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当然，我们也可以将下面的代码抽取到一个js文件中，并且导出。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2019935"/>
            <wp:effectExtent l="0" t="0" r="10160" b="12065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.vue</w:t>
      </w:r>
      <w:r>
        <w:rPr>
          <w:rFonts w:hint="eastAsia"/>
          <w:lang w:val="en-US" w:eastAsia="zh-Hans"/>
        </w:rPr>
        <w:t>文件封装处理</w:t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但是一个组件以一个js对象的形式进行组织和使用的时候是非常不方便的</w:t>
      </w:r>
    </w:p>
    <w:p>
      <w:pPr>
        <w:keepNext w:val="0"/>
        <w:keepLines w:val="0"/>
        <w:pageBreakBefore w:val="0"/>
        <w:widowControl w:val="0"/>
        <w:numPr>
          <w:ilvl w:val="1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一方面编写template模块非常的麻烦</w:t>
      </w:r>
    </w:p>
    <w:p>
      <w:pPr>
        <w:keepNext w:val="0"/>
        <w:keepLines w:val="0"/>
        <w:pageBreakBefore w:val="0"/>
        <w:widowControl w:val="0"/>
        <w:numPr>
          <w:ilvl w:val="1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另外一方面如果有样式的话，我们写在哪里比较合适呢？</w:t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现在，我们以一种全新的方式来组织一个vue的组件</w:t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但是，这个时候这个文件可以被正确的加载吗？</w:t>
      </w:r>
    </w:p>
    <w:p>
      <w:pPr>
        <w:keepNext w:val="0"/>
        <w:keepLines w:val="0"/>
        <w:pageBreakBefore w:val="0"/>
        <w:widowControl w:val="0"/>
        <w:numPr>
          <w:ilvl w:val="1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必然不可以，这种特殊的文件以及特殊的格式，必须有人帮助我们处理。</w:t>
      </w:r>
    </w:p>
    <w:p>
      <w:pPr>
        <w:keepNext w:val="0"/>
        <w:keepLines w:val="0"/>
        <w:pageBreakBefore w:val="0"/>
        <w:widowControl w:val="0"/>
        <w:numPr>
          <w:ilvl w:val="1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谁来处理呢？vue-loader以及vue-template-compiler。</w:t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安装vue-loader和vue-template-compiler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4333875" cy="371475"/>
            <wp:effectExtent l="0" t="0" r="9525" b="9525"/>
            <wp:docPr id="1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修改webpack.config.js的配置文件：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733800" cy="3876675"/>
            <wp:effectExtent l="0" t="0" r="0" b="9525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plugin的使用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认识plugin</w:t>
      </w:r>
    </w:p>
    <w:p>
      <w:pPr>
        <w:keepNext w:val="0"/>
        <w:keepLines w:val="0"/>
        <w:pageBreakBefore w:val="0"/>
        <w:widowControl w:val="0"/>
        <w:numPr>
          <w:ilvl w:val="0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plugin是什么？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plugin是插件的意思，通常是用于对某个现有的架构进行扩展。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webpack中的插件，就是对webpack现有功能的各种扩展，比如打包优化，文件压缩等等。</w:t>
      </w:r>
    </w:p>
    <w:p>
      <w:pPr>
        <w:keepNext w:val="0"/>
        <w:keepLines w:val="0"/>
        <w:pageBreakBefore w:val="0"/>
        <w:widowControl w:val="0"/>
        <w:numPr>
          <w:ilvl w:val="0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loader和plugin区别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loader主要用于转换某些类型的模块，它是一个转换器。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plugin是插件，它是对webpack本身的扩展，是一个扩展器。</w:t>
      </w:r>
    </w:p>
    <w:p>
      <w:pPr>
        <w:keepNext w:val="0"/>
        <w:keepLines w:val="0"/>
        <w:pageBreakBefore w:val="0"/>
        <w:widowControl w:val="0"/>
        <w:numPr>
          <w:ilvl w:val="0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plugin的使用过程：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步骤一：通过npm安装需要使用的plugins(某些webpack已经内置的插件不需要安装)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步骤二：在webpack.config.js中的plugins中配置插件。</w:t>
      </w:r>
    </w:p>
    <w:p>
      <w:pPr>
        <w:keepNext w:val="0"/>
        <w:keepLines w:val="0"/>
        <w:pageBreakBefore w:val="0"/>
        <w:widowControl w:val="0"/>
        <w:numPr>
          <w:ilvl w:val="0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下面，我们就来看看可以通过哪些插件对现有的webpack打包过程进行扩容，让我们的webpack变得更加好用。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添加版权的plugin</w:t>
      </w:r>
    </w:p>
    <w:p>
      <w:pPr>
        <w:keepNext w:val="0"/>
        <w:keepLines w:val="0"/>
        <w:pageBreakBefore w:val="0"/>
        <w:widowControl w:val="0"/>
        <w:numPr>
          <w:ilvl w:val="0"/>
          <w:numId w:val="1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我们先来使用一个最简单的插件，为打包的文件添加版权声明</w:t>
      </w:r>
    </w:p>
    <w:p>
      <w:pPr>
        <w:keepNext w:val="0"/>
        <w:keepLines w:val="0"/>
        <w:pageBreakBefore w:val="0"/>
        <w:widowControl w:val="0"/>
        <w:numPr>
          <w:ilvl w:val="1"/>
          <w:numId w:val="1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该插件名字叫BannerPlugin，属于webpack自带的插件。</w:t>
      </w:r>
    </w:p>
    <w:p>
      <w:pPr>
        <w:keepNext w:val="0"/>
        <w:keepLines w:val="0"/>
        <w:pageBreakBefore w:val="0"/>
        <w:widowControl w:val="0"/>
        <w:numPr>
          <w:ilvl w:val="0"/>
          <w:numId w:val="1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按照下面的方式来修改webpack.config.js的文件：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162425" cy="1666875"/>
            <wp:effectExtent l="0" t="0" r="3175" b="9525"/>
            <wp:docPr id="1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重新打包程序：查看bundle.js文件的头部，看到如下信息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724275" cy="400050"/>
            <wp:effectExtent l="0" t="0" r="9525" b="6350"/>
            <wp:docPr id="1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打包html的plugin</w:t>
      </w:r>
    </w:p>
    <w:p>
      <w:pPr>
        <w:keepNext w:val="0"/>
        <w:keepLines w:val="0"/>
        <w:pageBreakBefore w:val="0"/>
        <w:widowControl w:val="0"/>
        <w:numPr>
          <w:ilvl w:val="0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目前，我们的index.html文件是存放在项目的根目录下的。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我们知道，在真实发布项目时，发布的是dist文件夹中的内容，但是dist文件夹中如果没有index.html文件，那么打包的js等文件也就没有意义了。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所以，我们需要将index.html文件打包到dist文件夹中，这个时候就可以使用HtmlWebpackPlugin插件</w:t>
      </w:r>
    </w:p>
    <w:p>
      <w:pPr>
        <w:keepNext w:val="0"/>
        <w:keepLines w:val="0"/>
        <w:pageBreakBefore w:val="0"/>
        <w:widowControl w:val="0"/>
        <w:numPr>
          <w:ilvl w:val="0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HtmlWebpackPlugin插件可以为我们做这些事情：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自动生成一个index.html文件(可以指定模板来生成)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将打包的js文件，自动通过script标签插入到body中</w:t>
      </w:r>
    </w:p>
    <w:p>
      <w:pPr>
        <w:keepNext w:val="0"/>
        <w:keepLines w:val="0"/>
        <w:pageBreakBefore w:val="0"/>
        <w:widowControl w:val="0"/>
        <w:numPr>
          <w:ilvl w:val="0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安装HtmlWebpackPlugin插件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381375" cy="371475"/>
            <wp:effectExtent l="0" t="0" r="22225" b="9525"/>
            <wp:docPr id="1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使用插件，修改webpack.config.js文件中plugins部分的内容如下：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这里的template表示根据什么模板来生成index.html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另外，我们需要删除之前在output中添加的publicPath属性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否则插入的script标签中的src可能会有问题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743325" cy="1028700"/>
            <wp:effectExtent l="0" t="0" r="15875" b="12700"/>
            <wp:docPr id="1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js压缩的plugin</w:t>
      </w:r>
    </w:p>
    <w:p>
      <w:pPr>
        <w:keepNext w:val="0"/>
        <w:keepLines w:val="0"/>
        <w:pageBreakBefore w:val="0"/>
        <w:widowControl w:val="0"/>
        <w:numPr>
          <w:ilvl w:val="0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在项目发布之前，我们必然需要对js等文件进行压缩处理</w:t>
      </w:r>
    </w:p>
    <w:p>
      <w:pPr>
        <w:keepNext w:val="0"/>
        <w:keepLines w:val="0"/>
        <w:pageBreakBefore w:val="0"/>
        <w:widowControl w:val="0"/>
        <w:numPr>
          <w:ilvl w:val="1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这里，我们就对打包的js文件进行压缩</w:t>
      </w:r>
    </w:p>
    <w:p>
      <w:pPr>
        <w:keepNext w:val="0"/>
        <w:keepLines w:val="0"/>
        <w:pageBreakBefore w:val="0"/>
        <w:widowControl w:val="0"/>
        <w:numPr>
          <w:ilvl w:val="1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我们使用一个第三方的插件uglifyjs-webpack-plugin，并且版本号指定1.1.1，和CLI2保持一致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981450" cy="219075"/>
            <wp:effectExtent l="0" t="0" r="6350" b="9525"/>
            <wp:docPr id="1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修改webpack.config.js文件，使用插件：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505325" cy="1962150"/>
            <wp:effectExtent l="0" t="0" r="15875" b="19050"/>
            <wp:docPr id="1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查看打包后的bunlde.js文件，是已经被压缩过了。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搭建本地服务器</w:t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webpack提供了一个可选的本地开发服务器，这个本地服务器基于node.js搭建，内部使用express框架，可以实现我们想要的让浏览器自动刷新显示我们修改后的结果。</w:t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不过它是一个单独的模块，在webpack中使用之前需要先安装它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705225" cy="219075"/>
            <wp:effectExtent l="0" t="0" r="3175" b="9525"/>
            <wp:docPr id="1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devserver也是作为webpack中的一个选项，选项本身可以设置如下属性：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contentBase：为哪一个文件夹提供本地服务，默认是根文件夹，我们这里要填写./dist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port：端口号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inline：页面实时刷新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historyApiFallback：在SPA页面中，依赖HTML5的history模式</w:t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webpack.config.js文件配置修改如下：</w:t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我们可以再配置另外一个scripts：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--open参数表示直接打开浏览器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267075" cy="1381125"/>
            <wp:effectExtent l="0" t="0" r="9525" b="15875"/>
            <wp:docPr id="1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default"/>
        </w:rPr>
        <w:t xml:space="preserve"> 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</w:t>
      </w:r>
      <w:r>
        <w:rPr>
          <w:rFonts w:hint="eastAsia"/>
          <w:lang w:val="en-US" w:eastAsia="zh-Hans"/>
        </w:rPr>
        <w:t>相关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什么是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</w:t>
      </w:r>
    </w:p>
    <w:p>
      <w:pPr>
        <w:keepNext w:val="0"/>
        <w:keepLines w:val="0"/>
        <w:pageBreakBefore w:val="0"/>
        <w:widowControl w:val="0"/>
        <w:numPr>
          <w:ilvl w:val="0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如果你只是简单写几个Vue的Demo程序, 那么你不需要Vue CLI.</w:t>
      </w:r>
    </w:p>
    <w:p>
      <w:pPr>
        <w:keepNext w:val="0"/>
        <w:keepLines w:val="0"/>
        <w:pageBreakBefore w:val="0"/>
        <w:widowControl w:val="0"/>
        <w:numPr>
          <w:ilvl w:val="0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如果你在开发大型项目, 那么你需要, 并且必然需要使用Vue CLI</w:t>
      </w:r>
    </w:p>
    <w:p>
      <w:pPr>
        <w:keepNext w:val="0"/>
        <w:keepLines w:val="0"/>
        <w:pageBreakBefore w:val="0"/>
        <w:widowControl w:val="0"/>
        <w:numPr>
          <w:ilvl w:val="1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使用Vue.js开发大型应用时，我们需要考虑代码目录结构、项目结构和部署、热加载、代码单元测试等事情。</w:t>
      </w:r>
    </w:p>
    <w:p>
      <w:pPr>
        <w:keepNext w:val="0"/>
        <w:keepLines w:val="0"/>
        <w:pageBreakBefore w:val="0"/>
        <w:widowControl w:val="0"/>
        <w:numPr>
          <w:ilvl w:val="1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如果每个项目都要手动完成这些工作，那无疑效率比较低效，所以通常我们会使用一些脚手架工具来帮助完成这些事情。</w:t>
      </w:r>
    </w:p>
    <w:p>
      <w:pPr>
        <w:keepNext w:val="0"/>
        <w:keepLines w:val="0"/>
        <w:pageBreakBefore w:val="0"/>
        <w:widowControl w:val="0"/>
        <w:numPr>
          <w:ilvl w:val="0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CLI是什么意思?</w:t>
      </w:r>
    </w:p>
    <w:p>
      <w:pPr>
        <w:keepNext w:val="0"/>
        <w:keepLines w:val="0"/>
        <w:pageBreakBefore w:val="0"/>
        <w:widowControl w:val="0"/>
        <w:numPr>
          <w:ilvl w:val="1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CLI是Command-Line Interface, 翻译为命令行界面, 但是俗称脚手架.</w:t>
      </w:r>
    </w:p>
    <w:p>
      <w:pPr>
        <w:keepNext w:val="0"/>
        <w:keepLines w:val="0"/>
        <w:pageBreakBefore w:val="0"/>
        <w:widowControl w:val="0"/>
        <w:numPr>
          <w:ilvl w:val="1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 CLI是一个官方发布 vue.js 项目脚手架</w:t>
      </w:r>
    </w:p>
    <w:p>
      <w:pPr>
        <w:keepNext w:val="0"/>
        <w:keepLines w:val="0"/>
        <w:pageBreakBefore w:val="0"/>
        <w:widowControl w:val="0"/>
        <w:numPr>
          <w:ilvl w:val="1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使用 vue-cli 可以快速搭建Vue开发环境以及对应的webpack配置.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</w:t>
      </w:r>
      <w:r>
        <w:rPr>
          <w:rFonts w:hint="eastAsia"/>
          <w:lang w:val="en-US" w:eastAsia="zh-Hans"/>
        </w:rPr>
        <w:t>使用前提</w:t>
      </w:r>
      <w:r>
        <w:rPr>
          <w:rFonts w:hint="default"/>
          <w:lang w:eastAsia="zh-Hans"/>
        </w:rPr>
        <w:t xml:space="preserve"> - N</w:t>
      </w:r>
      <w:r>
        <w:rPr>
          <w:rFonts w:hint="eastAsia"/>
          <w:lang w:val="en-US" w:eastAsia="zh-Hans"/>
        </w:rPr>
        <w:t>ode</w:t>
      </w:r>
    </w:p>
    <w:p>
      <w:pPr>
        <w:keepNext w:val="0"/>
        <w:keepLines w:val="0"/>
        <w:pageBreakBefore w:val="0"/>
        <w:widowControl w:val="0"/>
        <w:numPr>
          <w:ilvl w:val="0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安装NodeJS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可以直接在官方网站中下载安装.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网址: http://nodejs.cn/download/</w:t>
      </w:r>
    </w:p>
    <w:p>
      <w:pPr>
        <w:keepNext w:val="0"/>
        <w:keepLines w:val="0"/>
        <w:pageBreakBefore w:val="0"/>
        <w:widowControl w:val="0"/>
        <w:numPr>
          <w:ilvl w:val="0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检测安装的版本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默认情况下自动安装Node和NPM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Node环境要求8.9以上或者更高版本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</w:pPr>
      <w:r>
        <w:drawing>
          <wp:inline distT="0" distB="0" distL="114300" distR="114300">
            <wp:extent cx="2171700" cy="619125"/>
            <wp:effectExtent l="0" t="0" r="12700" b="15875"/>
            <wp:docPr id="1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什么是NPM呢?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NPM的全称是Node Package Manager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是一个NodeJS包管理和分发工具，已经成为了非官方的发布Node模块（包）的标准。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后续我们会经常使用NPM来安装一些开发过程中依赖包.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1135" cy="2340610"/>
            <wp:effectExtent l="0" t="0" r="12065" b="21590"/>
            <wp:docPr id="1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</w:t>
      </w:r>
      <w:r>
        <w:rPr>
          <w:rFonts w:hint="eastAsia"/>
          <w:lang w:val="en-US" w:eastAsia="zh-Hans"/>
        </w:rPr>
        <w:t>使用前提</w:t>
      </w:r>
      <w:r>
        <w:rPr>
          <w:rFonts w:hint="default"/>
          <w:lang w:eastAsia="zh-Hans"/>
        </w:rPr>
        <w:t xml:space="preserve"> - W</w:t>
      </w:r>
      <w:r>
        <w:rPr>
          <w:rFonts w:hint="eastAsia"/>
          <w:lang w:val="en-US" w:eastAsia="zh-Hans"/>
        </w:rPr>
        <w:t>ebpack</w:t>
      </w:r>
    </w:p>
    <w:p>
      <w:pPr>
        <w:keepNext w:val="0"/>
        <w:keepLines w:val="0"/>
        <w:pageBreakBefore w:val="0"/>
        <w:widowControl w:val="0"/>
        <w:numPr>
          <w:ilvl w:val="0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Vue.js官方脚手架工具就使用了webpack模板</w:t>
      </w:r>
    </w:p>
    <w:p>
      <w:pPr>
        <w:keepNext w:val="0"/>
        <w:keepLines w:val="0"/>
        <w:pageBreakBefore w:val="0"/>
        <w:widowControl w:val="0"/>
        <w:numPr>
          <w:ilvl w:val="1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对所有的资源会压缩等优化操作</w:t>
      </w:r>
    </w:p>
    <w:p>
      <w:pPr>
        <w:keepNext w:val="0"/>
        <w:keepLines w:val="0"/>
        <w:pageBreakBefore w:val="0"/>
        <w:widowControl w:val="0"/>
        <w:numPr>
          <w:ilvl w:val="1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它在开发过程中提供了一套完整的功能，能够使得我们开发过程中变得高效。</w:t>
      </w:r>
    </w:p>
    <w:p>
      <w:pPr>
        <w:keepNext w:val="0"/>
        <w:keepLines w:val="0"/>
        <w:pageBreakBefore w:val="0"/>
        <w:widowControl w:val="0"/>
        <w:numPr>
          <w:ilvl w:val="0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Webpack的全局安装</w:t>
      </w:r>
    </w:p>
    <w:p>
      <w:pPr>
        <w:keepNext w:val="0"/>
        <w:keepLines w:val="0"/>
        <w:pageBreakBefore w:val="0"/>
        <w:widowControl w:val="0"/>
        <w:numPr>
          <w:ilvl w:val="1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npm install webpack -g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4876800" cy="2181225"/>
            <wp:effectExtent l="0" t="0" r="0" b="3175"/>
            <wp:docPr id="1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</w:t>
      </w:r>
      <w:r>
        <w:rPr>
          <w:rFonts w:hint="eastAsia"/>
          <w:lang w:val="en-US" w:eastAsia="zh-Hans"/>
        </w:rPr>
        <w:t>的使用</w:t>
      </w:r>
    </w:p>
    <w:p>
      <w:pPr>
        <w:keepNext w:val="0"/>
        <w:keepLines w:val="0"/>
        <w:pageBreakBefore w:val="0"/>
        <w:widowControl w:val="0"/>
        <w:numPr>
          <w:ilvl w:val="0"/>
          <w:numId w:val="1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安装Vue脚手架</w:t>
      </w:r>
    </w:p>
    <w:p>
      <w:pPr>
        <w:keepNext w:val="0"/>
        <w:keepLines w:val="0"/>
        <w:pageBreakBefore w:val="0"/>
        <w:widowControl w:val="0"/>
        <w:numPr>
          <w:ilvl w:val="1"/>
          <w:numId w:val="1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npm install -g @vue/cli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2171700" cy="352425"/>
            <wp:effectExtent l="0" t="0" r="12700" b="3175"/>
            <wp:docPr id="1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注意：上面安装的是Vue CLI3的版本，如果需要想按照Vue CLI2的方式初始化项目时不可以的。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4067175" cy="1247775"/>
            <wp:effectExtent l="0" t="0" r="22225" b="22225"/>
            <wp:docPr id="1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 CLI2初始化项目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2505075" cy="342900"/>
            <wp:effectExtent l="0" t="0" r="9525" b="12700"/>
            <wp:docPr id="1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 CLI3初始化项目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2038350" cy="323850"/>
            <wp:effectExtent l="0" t="0" r="19050" b="6350"/>
            <wp:docPr id="1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CLI2</w:t>
      </w:r>
      <w:r>
        <w:rPr>
          <w:rFonts w:hint="eastAsia"/>
          <w:lang w:val="en-US" w:eastAsia="zh-Hans"/>
        </w:rPr>
        <w:t>详解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72405" cy="2416175"/>
            <wp:effectExtent l="0" t="0" r="10795" b="22225"/>
            <wp:docPr id="1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bookmarkStart w:id="30" w:name="_GoBack"/>
      <w:r>
        <w:rPr>
          <w:rFonts w:hint="eastAsia"/>
          <w:lang w:val="en-US" w:eastAsia="zh-Hans"/>
        </w:rPr>
        <w:t>目录结构详解</w:t>
      </w:r>
    </w:p>
    <w:bookmarkEnd w:id="30"/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4600575" cy="4333875"/>
            <wp:effectExtent l="0" t="0" r="22225" b="9525"/>
            <wp:docPr id="1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Runtime-Compiler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Runtime-only</w:t>
      </w:r>
      <w:r>
        <w:rPr>
          <w:rFonts w:hint="eastAsia"/>
          <w:lang w:val="en-US" w:eastAsia="zh-Hans"/>
        </w:rPr>
        <w:t>的区别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69865" cy="2230120"/>
            <wp:effectExtent l="0" t="0" r="13335" b="5080"/>
            <wp:docPr id="1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80"/>
        </w:numPr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render</w:t>
      </w:r>
      <w:r>
        <w:rPr>
          <w:rFonts w:hint="eastAsia"/>
          <w:lang w:val="en-US" w:eastAsia="zh-Hans"/>
        </w:rPr>
        <w:t>和template</w:t>
      </w:r>
    </w:p>
    <w:p>
      <w:pPr>
        <w:numPr>
          <w:ilvl w:val="2"/>
          <w:numId w:val="80"/>
        </w:numPr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ue程序运行过程</w:t>
      </w:r>
    </w:p>
    <w:p>
      <w:pPr>
        <w:numPr>
          <w:ilvl w:val="2"/>
          <w:numId w:val="80"/>
        </w:numPr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render</w:t>
      </w:r>
      <w:r>
        <w:rPr>
          <w:rFonts w:hint="eastAsia"/>
          <w:lang w:val="en-US" w:eastAsia="zh-Hans"/>
        </w:rPr>
        <w:t>函数的使用</w:t>
      </w:r>
    </w:p>
    <w:p>
      <w:pPr>
        <w:numPr>
          <w:ilvl w:val="2"/>
          <w:numId w:val="80"/>
        </w:numPr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npm run build</w:t>
      </w:r>
    </w:p>
    <w:p>
      <w:pPr>
        <w:numPr>
          <w:ilvl w:val="2"/>
          <w:numId w:val="80"/>
        </w:numPr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npm run dev</w:t>
      </w:r>
    </w:p>
    <w:p>
      <w:pPr>
        <w:numPr>
          <w:ilvl w:val="2"/>
          <w:numId w:val="80"/>
        </w:numPr>
        <w:ind w:left="0" w:leftChars="0" w:firstLine="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修改配置：</w:t>
      </w:r>
      <w:r>
        <w:rPr>
          <w:rFonts w:hint="default"/>
          <w:lang w:eastAsia="zh-Hans"/>
        </w:rPr>
        <w:t>webpack.base.config.js</w:t>
      </w:r>
      <w:r>
        <w:rPr>
          <w:rFonts w:hint="eastAsia"/>
          <w:lang w:val="en-US" w:eastAsia="zh-Hans"/>
        </w:rPr>
        <w:t>起别名</w:t>
      </w:r>
    </w:p>
    <w:p>
      <w:pPr>
        <w:numPr>
          <w:ilvl w:val="2"/>
          <w:numId w:val="80"/>
        </w:numPr>
        <w:ind w:left="0" w:leftChars="0" w:firstLine="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认识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CLI3</w:t>
      </w:r>
    </w:p>
    <w:p>
      <w:pPr>
        <w:numPr>
          <w:ilvl w:val="2"/>
          <w:numId w:val="80"/>
        </w:numPr>
        <w:ind w:left="0" w:leftChars="0" w:firstLine="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目录结构详解</w:t>
      </w:r>
    </w:p>
    <w:p>
      <w:pPr>
        <w:numPr>
          <w:ilvl w:val="2"/>
          <w:numId w:val="80"/>
        </w:numPr>
        <w:ind w:left="0" w:leftChars="0" w:firstLine="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配置去哪里了</w:t>
      </w:r>
    </w:p>
    <w:p>
      <w:pPr>
        <w:numPr>
          <w:ilvl w:val="2"/>
          <w:numId w:val="80"/>
        </w:numPr>
        <w:ind w:left="0" w:leftChars="0" w:firstLine="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自定义配置：起别名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第五章：vue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router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第六章：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uex详解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第七章：网络封装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第八章：项目实战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第九章：项目部署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第十章：vuejs原理相关</w:t>
      </w:r>
    </w:p>
    <w:sectPr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menlo">
    <w:panose1 w:val="020B0609030804020204"/>
    <w:charset w:val="00"/>
    <w:family w:val="auto"/>
    <w:pitch w:val="default"/>
    <w:sig w:usb0="00000000" w:usb1="00000000" w:usb2="00000000" w:usb3="00000000" w:csb0="00000000" w:csb1="00000000"/>
  </w:font>
  <w:font w:name="PingFang SC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5" name="文本框 2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9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CzSVju0AAAAAUBAAAPAAAAAAAAAAEAIAAAADgA&#10;AABkcnMvZG93bnJldi54bWxQSwECFAAUAAAACACHTuJA39MewTQCAABlBAAADgAAAAAAAAABACAA&#10;AAA1AQAAZHJzL2Uyb0RvYy54bWxQSwUGAAAAAAYABgBZAQAA2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9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7EFCB81"/>
    <w:multiLevelType w:val="multilevel"/>
    <w:tmpl w:val="97EFCB8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">
    <w:nsid w:val="97FBB9CE"/>
    <w:multiLevelType w:val="singleLevel"/>
    <w:tmpl w:val="97FBB9C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9FCBF822"/>
    <w:multiLevelType w:val="multilevel"/>
    <w:tmpl w:val="9FCBF82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A4FA6276"/>
    <w:multiLevelType w:val="multilevel"/>
    <w:tmpl w:val="A4FA627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A7FB41CD"/>
    <w:multiLevelType w:val="multilevel"/>
    <w:tmpl w:val="A7FB41C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">
    <w:nsid w:val="AFFFF9AB"/>
    <w:multiLevelType w:val="multilevel"/>
    <w:tmpl w:val="AFFFF9A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">
    <w:nsid w:val="B2FEA87F"/>
    <w:multiLevelType w:val="multilevel"/>
    <w:tmpl w:val="B2FEA87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">
    <w:nsid w:val="B72BA46C"/>
    <w:multiLevelType w:val="multilevel"/>
    <w:tmpl w:val="B72BA46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">
    <w:nsid w:val="B7E7CB70"/>
    <w:multiLevelType w:val="multilevel"/>
    <w:tmpl w:val="B7E7CB7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">
    <w:nsid w:val="BAF273DD"/>
    <w:multiLevelType w:val="multilevel"/>
    <w:tmpl w:val="BAF273D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">
    <w:nsid w:val="BBFA19CB"/>
    <w:multiLevelType w:val="multilevel"/>
    <w:tmpl w:val="BBFA19C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">
    <w:nsid w:val="BC7D6112"/>
    <w:multiLevelType w:val="multilevel"/>
    <w:tmpl w:val="BC7D611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">
    <w:nsid w:val="BD65BA67"/>
    <w:multiLevelType w:val="singleLevel"/>
    <w:tmpl w:val="BD65BA6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BDA80DB2"/>
    <w:multiLevelType w:val="multilevel"/>
    <w:tmpl w:val="BDA80DB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">
    <w:nsid w:val="BDF98DA7"/>
    <w:multiLevelType w:val="multilevel"/>
    <w:tmpl w:val="BDF98DA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5">
    <w:nsid w:val="BDFD8C7A"/>
    <w:multiLevelType w:val="multilevel"/>
    <w:tmpl w:val="BDFD8C7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6">
    <w:nsid w:val="BDFFEB34"/>
    <w:multiLevelType w:val="singleLevel"/>
    <w:tmpl w:val="BDFFEB34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">
    <w:nsid w:val="BE5EB30C"/>
    <w:multiLevelType w:val="multilevel"/>
    <w:tmpl w:val="BE5EB30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8">
    <w:nsid w:val="BE9B61B5"/>
    <w:multiLevelType w:val="multilevel"/>
    <w:tmpl w:val="BE9B61B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9">
    <w:nsid w:val="BFE4CFD0"/>
    <w:multiLevelType w:val="multilevel"/>
    <w:tmpl w:val="BFE4CFD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0">
    <w:nsid w:val="BFFEE428"/>
    <w:multiLevelType w:val="multilevel"/>
    <w:tmpl w:val="BFFEE42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1">
    <w:nsid w:val="CDFFC97E"/>
    <w:multiLevelType w:val="multilevel"/>
    <w:tmpl w:val="CDFFC97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2">
    <w:nsid w:val="CF9F7C57"/>
    <w:multiLevelType w:val="singleLevel"/>
    <w:tmpl w:val="CF9F7C5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3">
    <w:nsid w:val="D17AF720"/>
    <w:multiLevelType w:val="multilevel"/>
    <w:tmpl w:val="D17AF72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4">
    <w:nsid w:val="D73A01A8"/>
    <w:multiLevelType w:val="multilevel"/>
    <w:tmpl w:val="D73A01A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5">
    <w:nsid w:val="D99BFB42"/>
    <w:multiLevelType w:val="multilevel"/>
    <w:tmpl w:val="D99BFB4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6">
    <w:nsid w:val="DBF3846A"/>
    <w:multiLevelType w:val="multilevel"/>
    <w:tmpl w:val="DBF3846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7">
    <w:nsid w:val="DDEFC6A3"/>
    <w:multiLevelType w:val="multilevel"/>
    <w:tmpl w:val="DDEFC6A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8">
    <w:nsid w:val="DDF8FD3F"/>
    <w:multiLevelType w:val="singleLevel"/>
    <w:tmpl w:val="DDF8FD3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9">
    <w:nsid w:val="DE2A7A70"/>
    <w:multiLevelType w:val="multilevel"/>
    <w:tmpl w:val="DE2A7A7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0">
    <w:nsid w:val="DEEE0DCF"/>
    <w:multiLevelType w:val="singleLevel"/>
    <w:tmpl w:val="DEEE0DCF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1">
    <w:nsid w:val="DEFF6E85"/>
    <w:multiLevelType w:val="singleLevel"/>
    <w:tmpl w:val="DEFF6E85"/>
    <w:lvl w:ilvl="0" w:tentative="0">
      <w:start w:val="1"/>
      <w:numFmt w:val="decimal"/>
      <w:suff w:val="nothing"/>
      <w:lvlText w:val="（%1）"/>
      <w:lvlJc w:val="left"/>
    </w:lvl>
  </w:abstractNum>
  <w:abstractNum w:abstractNumId="32">
    <w:nsid w:val="DF2F34EB"/>
    <w:multiLevelType w:val="multilevel"/>
    <w:tmpl w:val="DF2F34E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3">
    <w:nsid w:val="DF778338"/>
    <w:multiLevelType w:val="singleLevel"/>
    <w:tmpl w:val="DF77833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4">
    <w:nsid w:val="DFBE2656"/>
    <w:multiLevelType w:val="singleLevel"/>
    <w:tmpl w:val="DFBE265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5">
    <w:nsid w:val="DFC4FBB6"/>
    <w:multiLevelType w:val="multilevel"/>
    <w:tmpl w:val="DFC4FBB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6">
    <w:nsid w:val="DFDC63A0"/>
    <w:multiLevelType w:val="singleLevel"/>
    <w:tmpl w:val="DFDC63A0"/>
    <w:lvl w:ilvl="0" w:tentative="0">
      <w:start w:val="2"/>
      <w:numFmt w:val="decimal"/>
      <w:suff w:val="nothing"/>
      <w:lvlText w:val="（%1）"/>
      <w:lvlJc w:val="left"/>
      <w:pPr>
        <w:ind w:left="630" w:leftChars="0" w:firstLine="0" w:firstLineChars="0"/>
      </w:pPr>
    </w:lvl>
  </w:abstractNum>
  <w:abstractNum w:abstractNumId="37">
    <w:nsid w:val="DFF7504C"/>
    <w:multiLevelType w:val="multilevel"/>
    <w:tmpl w:val="DFF7504C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8">
    <w:nsid w:val="DFFBF221"/>
    <w:multiLevelType w:val="singleLevel"/>
    <w:tmpl w:val="DFFBF221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9">
    <w:nsid w:val="DFFFD669"/>
    <w:multiLevelType w:val="multilevel"/>
    <w:tmpl w:val="DFFFD66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0">
    <w:nsid w:val="E2AF2230"/>
    <w:multiLevelType w:val="multilevel"/>
    <w:tmpl w:val="E2AF223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1">
    <w:nsid w:val="E3CD66FA"/>
    <w:multiLevelType w:val="singleLevel"/>
    <w:tmpl w:val="E3CD66FA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2">
    <w:nsid w:val="E5DF8910"/>
    <w:multiLevelType w:val="multilevel"/>
    <w:tmpl w:val="E5DF891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3">
    <w:nsid w:val="E71233F5"/>
    <w:multiLevelType w:val="singleLevel"/>
    <w:tmpl w:val="E71233F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4">
    <w:nsid w:val="E7263013"/>
    <w:multiLevelType w:val="multilevel"/>
    <w:tmpl w:val="E726301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5">
    <w:nsid w:val="E765BFCE"/>
    <w:multiLevelType w:val="singleLevel"/>
    <w:tmpl w:val="E765BFCE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6">
    <w:nsid w:val="EBBE1B81"/>
    <w:multiLevelType w:val="multilevel"/>
    <w:tmpl w:val="EBBE1B8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7">
    <w:nsid w:val="EFEE520F"/>
    <w:multiLevelType w:val="singleLevel"/>
    <w:tmpl w:val="EFEE520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8">
    <w:nsid w:val="EFF5042A"/>
    <w:multiLevelType w:val="multilevel"/>
    <w:tmpl w:val="EFF5042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9">
    <w:nsid w:val="EFF78AFC"/>
    <w:multiLevelType w:val="singleLevel"/>
    <w:tmpl w:val="EFF78AF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0">
    <w:nsid w:val="EFFF4E51"/>
    <w:multiLevelType w:val="singleLevel"/>
    <w:tmpl w:val="EFFF4E5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1">
    <w:nsid w:val="F36E4F28"/>
    <w:multiLevelType w:val="multilevel"/>
    <w:tmpl w:val="F36E4F2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2">
    <w:nsid w:val="F39D0B34"/>
    <w:multiLevelType w:val="multilevel"/>
    <w:tmpl w:val="F39D0B3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3">
    <w:nsid w:val="F5F40F0A"/>
    <w:multiLevelType w:val="multilevel"/>
    <w:tmpl w:val="F5F40F0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4">
    <w:nsid w:val="F67913D5"/>
    <w:multiLevelType w:val="multilevel"/>
    <w:tmpl w:val="F67913D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5">
    <w:nsid w:val="F6FD7CF0"/>
    <w:multiLevelType w:val="multilevel"/>
    <w:tmpl w:val="F6FD7CF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6">
    <w:nsid w:val="F77B56A4"/>
    <w:multiLevelType w:val="singleLevel"/>
    <w:tmpl w:val="F77B56A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7">
    <w:nsid w:val="F77EE4A3"/>
    <w:multiLevelType w:val="multilevel"/>
    <w:tmpl w:val="F77EE4A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8">
    <w:nsid w:val="F7BF292B"/>
    <w:multiLevelType w:val="multilevel"/>
    <w:tmpl w:val="F7BF292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9">
    <w:nsid w:val="F7F7BF83"/>
    <w:multiLevelType w:val="multilevel"/>
    <w:tmpl w:val="F7F7BF8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0">
    <w:nsid w:val="F8EF8F96"/>
    <w:multiLevelType w:val="multilevel"/>
    <w:tmpl w:val="F8EF8F9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1">
    <w:nsid w:val="F8FFF02A"/>
    <w:multiLevelType w:val="multilevel"/>
    <w:tmpl w:val="F8FFF02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2">
    <w:nsid w:val="FAA7576F"/>
    <w:multiLevelType w:val="multilevel"/>
    <w:tmpl w:val="FAA7576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3">
    <w:nsid w:val="FAFF0BCF"/>
    <w:multiLevelType w:val="multilevel"/>
    <w:tmpl w:val="FAFF0BC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4">
    <w:nsid w:val="FBAFB390"/>
    <w:multiLevelType w:val="multilevel"/>
    <w:tmpl w:val="FBAFB39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5">
    <w:nsid w:val="FBB24F41"/>
    <w:multiLevelType w:val="singleLevel"/>
    <w:tmpl w:val="FBB24F4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6">
    <w:nsid w:val="FCBE5371"/>
    <w:multiLevelType w:val="multilevel"/>
    <w:tmpl w:val="FCBE537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7">
    <w:nsid w:val="FDF724CC"/>
    <w:multiLevelType w:val="multilevel"/>
    <w:tmpl w:val="FDF724C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8">
    <w:nsid w:val="FDFAB96C"/>
    <w:multiLevelType w:val="multilevel"/>
    <w:tmpl w:val="FDFAB96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9">
    <w:nsid w:val="FDFE901A"/>
    <w:multiLevelType w:val="multilevel"/>
    <w:tmpl w:val="FDFE901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0">
    <w:nsid w:val="FEFAE8AF"/>
    <w:multiLevelType w:val="multilevel"/>
    <w:tmpl w:val="FEFAE8A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1">
    <w:nsid w:val="FEFFBBF8"/>
    <w:multiLevelType w:val="multilevel"/>
    <w:tmpl w:val="FEFFBBF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2">
    <w:nsid w:val="FEFFC915"/>
    <w:multiLevelType w:val="multilevel"/>
    <w:tmpl w:val="FEFFC91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3">
    <w:nsid w:val="FF79AAFA"/>
    <w:multiLevelType w:val="singleLevel"/>
    <w:tmpl w:val="FF79AAF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4">
    <w:nsid w:val="FF7D57D2"/>
    <w:multiLevelType w:val="multilevel"/>
    <w:tmpl w:val="FF7D57D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5">
    <w:nsid w:val="FF7ECD90"/>
    <w:multiLevelType w:val="singleLevel"/>
    <w:tmpl w:val="FF7ECD90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6">
    <w:nsid w:val="FF7ED239"/>
    <w:multiLevelType w:val="multilevel"/>
    <w:tmpl w:val="FF7ED23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7">
    <w:nsid w:val="FF8FFC61"/>
    <w:multiLevelType w:val="multilevel"/>
    <w:tmpl w:val="FF8FFC6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8">
    <w:nsid w:val="FFAE7295"/>
    <w:multiLevelType w:val="singleLevel"/>
    <w:tmpl w:val="FFAE7295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9">
    <w:nsid w:val="FFB3A242"/>
    <w:multiLevelType w:val="multilevel"/>
    <w:tmpl w:val="FFB3A242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80">
    <w:nsid w:val="FFD27AD8"/>
    <w:multiLevelType w:val="multilevel"/>
    <w:tmpl w:val="FFD27AD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1">
    <w:nsid w:val="FFD38A55"/>
    <w:multiLevelType w:val="multilevel"/>
    <w:tmpl w:val="FFD38A5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2">
    <w:nsid w:val="FFD9C7A2"/>
    <w:multiLevelType w:val="singleLevel"/>
    <w:tmpl w:val="FFD9C7A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3">
    <w:nsid w:val="FFDF9D14"/>
    <w:multiLevelType w:val="multilevel"/>
    <w:tmpl w:val="FFDF9D1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4">
    <w:nsid w:val="FFED22BD"/>
    <w:multiLevelType w:val="multilevel"/>
    <w:tmpl w:val="FFED22B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5">
    <w:nsid w:val="FFED7C22"/>
    <w:multiLevelType w:val="singleLevel"/>
    <w:tmpl w:val="FFED7C2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6">
    <w:nsid w:val="FFEE727B"/>
    <w:multiLevelType w:val="multilevel"/>
    <w:tmpl w:val="FFEE727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7">
    <w:nsid w:val="FFF94126"/>
    <w:multiLevelType w:val="multilevel"/>
    <w:tmpl w:val="FFF9412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8">
    <w:nsid w:val="FFF94D8B"/>
    <w:multiLevelType w:val="multilevel"/>
    <w:tmpl w:val="FFF94D8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9">
    <w:nsid w:val="FFFDD55F"/>
    <w:multiLevelType w:val="multilevel"/>
    <w:tmpl w:val="FFFDD55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0">
    <w:nsid w:val="FFFDE699"/>
    <w:multiLevelType w:val="singleLevel"/>
    <w:tmpl w:val="FFFDE69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1">
    <w:nsid w:val="FFFE67F5"/>
    <w:multiLevelType w:val="singleLevel"/>
    <w:tmpl w:val="FFFE67F5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2">
    <w:nsid w:val="FFFF6A04"/>
    <w:multiLevelType w:val="singleLevel"/>
    <w:tmpl w:val="FFFF6A0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3">
    <w:nsid w:val="0ED79EEA"/>
    <w:multiLevelType w:val="multilevel"/>
    <w:tmpl w:val="0ED79EE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4">
    <w:nsid w:val="0F68273B"/>
    <w:multiLevelType w:val="multilevel"/>
    <w:tmpl w:val="0F68273B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95">
    <w:nsid w:val="17DE432E"/>
    <w:multiLevelType w:val="singleLevel"/>
    <w:tmpl w:val="17DE432E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6">
    <w:nsid w:val="194A0314"/>
    <w:multiLevelType w:val="multilevel"/>
    <w:tmpl w:val="194A031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7">
    <w:nsid w:val="2FFDFA23"/>
    <w:multiLevelType w:val="multilevel"/>
    <w:tmpl w:val="2FFDFA2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8">
    <w:nsid w:val="38CCC7A1"/>
    <w:multiLevelType w:val="singleLevel"/>
    <w:tmpl w:val="38CCC7A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9">
    <w:nsid w:val="3B977694"/>
    <w:multiLevelType w:val="multilevel"/>
    <w:tmpl w:val="3B977694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00">
    <w:nsid w:val="3D7A83A2"/>
    <w:multiLevelType w:val="multilevel"/>
    <w:tmpl w:val="3D7A83A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1">
    <w:nsid w:val="3DDFBAC2"/>
    <w:multiLevelType w:val="singleLevel"/>
    <w:tmpl w:val="3DDFBAC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2">
    <w:nsid w:val="3E6E24D7"/>
    <w:multiLevelType w:val="multilevel"/>
    <w:tmpl w:val="3E6E24D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3">
    <w:nsid w:val="3FDF0CA3"/>
    <w:multiLevelType w:val="multilevel"/>
    <w:tmpl w:val="3FDF0CA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4">
    <w:nsid w:val="57A60576"/>
    <w:multiLevelType w:val="multilevel"/>
    <w:tmpl w:val="57A6057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5">
    <w:nsid w:val="57DC25C2"/>
    <w:multiLevelType w:val="multilevel"/>
    <w:tmpl w:val="57DC25C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6">
    <w:nsid w:val="5BCF2D83"/>
    <w:multiLevelType w:val="multilevel"/>
    <w:tmpl w:val="5BCF2D8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7">
    <w:nsid w:val="657F8CEB"/>
    <w:multiLevelType w:val="multilevel"/>
    <w:tmpl w:val="657F8CE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8">
    <w:nsid w:val="65FF5C80"/>
    <w:multiLevelType w:val="multilevel"/>
    <w:tmpl w:val="65FF5C8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9">
    <w:nsid w:val="679FC835"/>
    <w:multiLevelType w:val="multilevel"/>
    <w:tmpl w:val="679FC83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0">
    <w:nsid w:val="697738FE"/>
    <w:multiLevelType w:val="multilevel"/>
    <w:tmpl w:val="697738F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1">
    <w:nsid w:val="69BA2957"/>
    <w:multiLevelType w:val="multilevel"/>
    <w:tmpl w:val="69BA295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2">
    <w:nsid w:val="6EBF5D96"/>
    <w:multiLevelType w:val="multilevel"/>
    <w:tmpl w:val="6EBF5D9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3">
    <w:nsid w:val="6F7B7388"/>
    <w:multiLevelType w:val="multilevel"/>
    <w:tmpl w:val="6F7B738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4">
    <w:nsid w:val="6FD6F425"/>
    <w:multiLevelType w:val="multilevel"/>
    <w:tmpl w:val="6FD6F42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5">
    <w:nsid w:val="7135AE33"/>
    <w:multiLevelType w:val="multilevel"/>
    <w:tmpl w:val="7135AE3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6">
    <w:nsid w:val="73FFD378"/>
    <w:multiLevelType w:val="multilevel"/>
    <w:tmpl w:val="73FFD37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7">
    <w:nsid w:val="76FF0D64"/>
    <w:multiLevelType w:val="multilevel"/>
    <w:tmpl w:val="76FF0D6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8">
    <w:nsid w:val="77729C6D"/>
    <w:multiLevelType w:val="multilevel"/>
    <w:tmpl w:val="77729C6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9">
    <w:nsid w:val="77E86664"/>
    <w:multiLevelType w:val="singleLevel"/>
    <w:tmpl w:val="77E8666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0">
    <w:nsid w:val="798F1448"/>
    <w:multiLevelType w:val="multilevel"/>
    <w:tmpl w:val="798F144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1">
    <w:nsid w:val="7B2E6517"/>
    <w:multiLevelType w:val="singleLevel"/>
    <w:tmpl w:val="7B2E6517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2">
    <w:nsid w:val="7EF2AB0F"/>
    <w:multiLevelType w:val="multilevel"/>
    <w:tmpl w:val="7EF2AB0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3">
    <w:nsid w:val="7F5E9A20"/>
    <w:multiLevelType w:val="multilevel"/>
    <w:tmpl w:val="7F5E9A2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num w:numId="1">
    <w:abstractNumId w:val="94"/>
  </w:num>
  <w:num w:numId="2">
    <w:abstractNumId w:val="79"/>
  </w:num>
  <w:num w:numId="3">
    <w:abstractNumId w:val="1"/>
  </w:num>
  <w:num w:numId="4">
    <w:abstractNumId w:val="78"/>
  </w:num>
  <w:num w:numId="5">
    <w:abstractNumId w:val="82"/>
  </w:num>
  <w:num w:numId="6">
    <w:abstractNumId w:val="95"/>
  </w:num>
  <w:num w:numId="7">
    <w:abstractNumId w:val="45"/>
  </w:num>
  <w:num w:numId="8">
    <w:abstractNumId w:val="92"/>
  </w:num>
  <w:num w:numId="9">
    <w:abstractNumId w:val="38"/>
  </w:num>
  <w:num w:numId="10">
    <w:abstractNumId w:val="41"/>
  </w:num>
  <w:num w:numId="11">
    <w:abstractNumId w:val="28"/>
  </w:num>
  <w:num w:numId="12">
    <w:abstractNumId w:val="119"/>
  </w:num>
  <w:num w:numId="13">
    <w:abstractNumId w:val="22"/>
  </w:num>
  <w:num w:numId="14">
    <w:abstractNumId w:val="30"/>
  </w:num>
  <w:num w:numId="15">
    <w:abstractNumId w:val="90"/>
  </w:num>
  <w:num w:numId="16">
    <w:abstractNumId w:val="73"/>
  </w:num>
  <w:num w:numId="17">
    <w:abstractNumId w:val="121"/>
  </w:num>
  <w:num w:numId="18">
    <w:abstractNumId w:val="75"/>
  </w:num>
  <w:num w:numId="19">
    <w:abstractNumId w:val="101"/>
  </w:num>
  <w:num w:numId="20">
    <w:abstractNumId w:val="16"/>
  </w:num>
  <w:num w:numId="21">
    <w:abstractNumId w:val="56"/>
  </w:num>
  <w:num w:numId="22">
    <w:abstractNumId w:val="91"/>
  </w:num>
  <w:num w:numId="23">
    <w:abstractNumId w:val="13"/>
  </w:num>
  <w:num w:numId="24">
    <w:abstractNumId w:val="57"/>
  </w:num>
  <w:num w:numId="25">
    <w:abstractNumId w:val="9"/>
  </w:num>
  <w:num w:numId="26">
    <w:abstractNumId w:val="107"/>
  </w:num>
  <w:num w:numId="27">
    <w:abstractNumId w:val="36"/>
  </w:num>
  <w:num w:numId="28">
    <w:abstractNumId w:val="58"/>
  </w:num>
  <w:num w:numId="29">
    <w:abstractNumId w:val="98"/>
  </w:num>
  <w:num w:numId="30">
    <w:abstractNumId w:val="112"/>
  </w:num>
  <w:num w:numId="31">
    <w:abstractNumId w:val="6"/>
  </w:num>
  <w:num w:numId="32">
    <w:abstractNumId w:val="32"/>
  </w:num>
  <w:num w:numId="33">
    <w:abstractNumId w:val="123"/>
  </w:num>
  <w:num w:numId="34">
    <w:abstractNumId w:val="33"/>
  </w:num>
  <w:num w:numId="35">
    <w:abstractNumId w:val="3"/>
  </w:num>
  <w:num w:numId="36">
    <w:abstractNumId w:val="62"/>
  </w:num>
  <w:num w:numId="37">
    <w:abstractNumId w:val="8"/>
  </w:num>
  <w:num w:numId="38">
    <w:abstractNumId w:val="86"/>
  </w:num>
  <w:num w:numId="39">
    <w:abstractNumId w:val="100"/>
  </w:num>
  <w:num w:numId="40">
    <w:abstractNumId w:val="71"/>
  </w:num>
  <w:num w:numId="41">
    <w:abstractNumId w:val="25"/>
  </w:num>
  <w:num w:numId="42">
    <w:abstractNumId w:val="113"/>
  </w:num>
  <w:num w:numId="43">
    <w:abstractNumId w:val="67"/>
  </w:num>
  <w:num w:numId="44">
    <w:abstractNumId w:val="5"/>
  </w:num>
  <w:num w:numId="45">
    <w:abstractNumId w:val="43"/>
  </w:num>
  <w:num w:numId="46">
    <w:abstractNumId w:val="31"/>
  </w:num>
  <w:num w:numId="47">
    <w:abstractNumId w:val="55"/>
  </w:num>
  <w:num w:numId="48">
    <w:abstractNumId w:val="63"/>
  </w:num>
  <w:num w:numId="49">
    <w:abstractNumId w:val="12"/>
  </w:num>
  <w:num w:numId="50">
    <w:abstractNumId w:val="122"/>
  </w:num>
  <w:num w:numId="51">
    <w:abstractNumId w:val="72"/>
  </w:num>
  <w:num w:numId="52">
    <w:abstractNumId w:val="69"/>
  </w:num>
  <w:num w:numId="53">
    <w:abstractNumId w:val="84"/>
  </w:num>
  <w:num w:numId="54">
    <w:abstractNumId w:val="37"/>
  </w:num>
  <w:num w:numId="55">
    <w:abstractNumId w:val="104"/>
  </w:num>
  <w:num w:numId="56">
    <w:abstractNumId w:val="70"/>
  </w:num>
  <w:num w:numId="57">
    <w:abstractNumId w:val="11"/>
  </w:num>
  <w:num w:numId="58">
    <w:abstractNumId w:val="52"/>
  </w:num>
  <w:num w:numId="59">
    <w:abstractNumId w:val="102"/>
  </w:num>
  <w:num w:numId="60">
    <w:abstractNumId w:val="23"/>
  </w:num>
  <w:num w:numId="61">
    <w:abstractNumId w:val="76"/>
  </w:num>
  <w:num w:numId="62">
    <w:abstractNumId w:val="83"/>
  </w:num>
  <w:num w:numId="63">
    <w:abstractNumId w:val="61"/>
  </w:num>
  <w:num w:numId="64">
    <w:abstractNumId w:val="26"/>
  </w:num>
  <w:num w:numId="65">
    <w:abstractNumId w:val="51"/>
  </w:num>
  <w:num w:numId="66">
    <w:abstractNumId w:val="2"/>
  </w:num>
  <w:num w:numId="67">
    <w:abstractNumId w:val="103"/>
  </w:num>
  <w:num w:numId="68">
    <w:abstractNumId w:val="65"/>
  </w:num>
  <w:num w:numId="69">
    <w:abstractNumId w:val="15"/>
  </w:num>
  <w:num w:numId="70">
    <w:abstractNumId w:val="0"/>
  </w:num>
  <w:num w:numId="71">
    <w:abstractNumId w:val="109"/>
  </w:num>
  <w:num w:numId="72">
    <w:abstractNumId w:val="118"/>
  </w:num>
  <w:num w:numId="73">
    <w:abstractNumId w:val="115"/>
  </w:num>
  <w:num w:numId="74">
    <w:abstractNumId w:val="48"/>
  </w:num>
  <w:num w:numId="75">
    <w:abstractNumId w:val="14"/>
  </w:num>
  <w:num w:numId="76">
    <w:abstractNumId w:val="27"/>
  </w:num>
  <w:num w:numId="77">
    <w:abstractNumId w:val="20"/>
  </w:num>
  <w:num w:numId="78">
    <w:abstractNumId w:val="24"/>
  </w:num>
  <w:num w:numId="79">
    <w:abstractNumId w:val="88"/>
  </w:num>
  <w:num w:numId="80">
    <w:abstractNumId w:val="99"/>
  </w:num>
  <w:num w:numId="81">
    <w:abstractNumId w:val="7"/>
  </w:num>
  <w:num w:numId="82">
    <w:abstractNumId w:val="21"/>
  </w:num>
  <w:num w:numId="83">
    <w:abstractNumId w:val="17"/>
  </w:num>
  <w:num w:numId="84">
    <w:abstractNumId w:val="50"/>
  </w:num>
  <w:num w:numId="85">
    <w:abstractNumId w:val="85"/>
  </w:num>
  <w:num w:numId="86">
    <w:abstractNumId w:val="42"/>
  </w:num>
  <w:num w:numId="87">
    <w:abstractNumId w:val="106"/>
  </w:num>
  <w:num w:numId="88">
    <w:abstractNumId w:val="53"/>
  </w:num>
  <w:num w:numId="89">
    <w:abstractNumId w:val="80"/>
  </w:num>
  <w:num w:numId="90">
    <w:abstractNumId w:val="59"/>
  </w:num>
  <w:num w:numId="91">
    <w:abstractNumId w:val="97"/>
  </w:num>
  <w:num w:numId="92">
    <w:abstractNumId w:val="111"/>
  </w:num>
  <w:num w:numId="93">
    <w:abstractNumId w:val="40"/>
  </w:num>
  <w:num w:numId="94">
    <w:abstractNumId w:val="44"/>
  </w:num>
  <w:num w:numId="95">
    <w:abstractNumId w:val="49"/>
  </w:num>
  <w:num w:numId="96">
    <w:abstractNumId w:val="4"/>
  </w:num>
  <w:num w:numId="97">
    <w:abstractNumId w:val="18"/>
  </w:num>
  <w:num w:numId="98">
    <w:abstractNumId w:val="54"/>
  </w:num>
  <w:num w:numId="99">
    <w:abstractNumId w:val="66"/>
  </w:num>
  <w:num w:numId="100">
    <w:abstractNumId w:val="34"/>
  </w:num>
  <w:num w:numId="101">
    <w:abstractNumId w:val="68"/>
  </w:num>
  <w:num w:numId="102">
    <w:abstractNumId w:val="47"/>
  </w:num>
  <w:num w:numId="103">
    <w:abstractNumId w:val="116"/>
  </w:num>
  <w:num w:numId="104">
    <w:abstractNumId w:val="87"/>
  </w:num>
  <w:num w:numId="105">
    <w:abstractNumId w:val="96"/>
  </w:num>
  <w:num w:numId="106">
    <w:abstractNumId w:val="108"/>
  </w:num>
  <w:num w:numId="107">
    <w:abstractNumId w:val="93"/>
  </w:num>
  <w:num w:numId="108">
    <w:abstractNumId w:val="39"/>
  </w:num>
  <w:num w:numId="109">
    <w:abstractNumId w:val="105"/>
  </w:num>
  <w:num w:numId="110">
    <w:abstractNumId w:val="10"/>
  </w:num>
  <w:num w:numId="111">
    <w:abstractNumId w:val="120"/>
  </w:num>
  <w:num w:numId="112">
    <w:abstractNumId w:val="46"/>
  </w:num>
  <w:num w:numId="113">
    <w:abstractNumId w:val="74"/>
  </w:num>
  <w:num w:numId="114">
    <w:abstractNumId w:val="110"/>
  </w:num>
  <w:num w:numId="115">
    <w:abstractNumId w:val="114"/>
  </w:num>
  <w:num w:numId="116">
    <w:abstractNumId w:val="19"/>
  </w:num>
  <w:num w:numId="117">
    <w:abstractNumId w:val="29"/>
  </w:num>
  <w:num w:numId="118">
    <w:abstractNumId w:val="60"/>
  </w:num>
  <w:num w:numId="119">
    <w:abstractNumId w:val="35"/>
  </w:num>
  <w:num w:numId="120">
    <w:abstractNumId w:val="81"/>
  </w:num>
  <w:num w:numId="121">
    <w:abstractNumId w:val="89"/>
  </w:num>
  <w:num w:numId="122">
    <w:abstractNumId w:val="64"/>
  </w:num>
  <w:num w:numId="123">
    <w:abstractNumId w:val="117"/>
  </w:num>
  <w:num w:numId="124">
    <w:abstractNumId w:val="7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E0265"/>
    <w:rsid w:val="002520D7"/>
    <w:rsid w:val="009F228A"/>
    <w:rsid w:val="00BF0566"/>
    <w:rsid w:val="00E86430"/>
    <w:rsid w:val="01587BE9"/>
    <w:rsid w:val="01A71AAA"/>
    <w:rsid w:val="01D15310"/>
    <w:rsid w:val="01DE62FE"/>
    <w:rsid w:val="01E01888"/>
    <w:rsid w:val="024358F1"/>
    <w:rsid w:val="03164349"/>
    <w:rsid w:val="03252214"/>
    <w:rsid w:val="0335B653"/>
    <w:rsid w:val="039A46A9"/>
    <w:rsid w:val="03A36E1D"/>
    <w:rsid w:val="03B948C1"/>
    <w:rsid w:val="03EE46F4"/>
    <w:rsid w:val="04E430B1"/>
    <w:rsid w:val="05BC1564"/>
    <w:rsid w:val="05CB3328"/>
    <w:rsid w:val="05E66824"/>
    <w:rsid w:val="0619466E"/>
    <w:rsid w:val="063D22C5"/>
    <w:rsid w:val="069D5933"/>
    <w:rsid w:val="06A640E5"/>
    <w:rsid w:val="06BE7A36"/>
    <w:rsid w:val="07B0542E"/>
    <w:rsid w:val="07BB7F6A"/>
    <w:rsid w:val="07D349DF"/>
    <w:rsid w:val="07EA7FDE"/>
    <w:rsid w:val="07F75D3B"/>
    <w:rsid w:val="07FE288C"/>
    <w:rsid w:val="08392C25"/>
    <w:rsid w:val="085948FC"/>
    <w:rsid w:val="086917C0"/>
    <w:rsid w:val="09021809"/>
    <w:rsid w:val="091322A9"/>
    <w:rsid w:val="098B63BC"/>
    <w:rsid w:val="09D729F1"/>
    <w:rsid w:val="09D850F7"/>
    <w:rsid w:val="09E7267A"/>
    <w:rsid w:val="09F667CE"/>
    <w:rsid w:val="0A3608AE"/>
    <w:rsid w:val="0A395F0B"/>
    <w:rsid w:val="0A3C27E1"/>
    <w:rsid w:val="0A4177C0"/>
    <w:rsid w:val="0AD32779"/>
    <w:rsid w:val="0ADC02B0"/>
    <w:rsid w:val="0AE47754"/>
    <w:rsid w:val="0B132EC3"/>
    <w:rsid w:val="0B405DC7"/>
    <w:rsid w:val="0B44738A"/>
    <w:rsid w:val="0BD92AE1"/>
    <w:rsid w:val="0C406330"/>
    <w:rsid w:val="0C4E5018"/>
    <w:rsid w:val="0D970722"/>
    <w:rsid w:val="0DAC3027"/>
    <w:rsid w:val="0DF8056C"/>
    <w:rsid w:val="0E1675F4"/>
    <w:rsid w:val="0E185BC7"/>
    <w:rsid w:val="0E70336F"/>
    <w:rsid w:val="0E813678"/>
    <w:rsid w:val="0E977A4A"/>
    <w:rsid w:val="0EBD3899"/>
    <w:rsid w:val="0EF003EC"/>
    <w:rsid w:val="0F0F7B6A"/>
    <w:rsid w:val="0FBD464A"/>
    <w:rsid w:val="0FC47E65"/>
    <w:rsid w:val="0FD00ED1"/>
    <w:rsid w:val="0FFB6AB1"/>
    <w:rsid w:val="10543037"/>
    <w:rsid w:val="10545ADB"/>
    <w:rsid w:val="10753A5D"/>
    <w:rsid w:val="107E3EF4"/>
    <w:rsid w:val="109C1E14"/>
    <w:rsid w:val="10B138FF"/>
    <w:rsid w:val="10B84AE9"/>
    <w:rsid w:val="10F828FB"/>
    <w:rsid w:val="116553EC"/>
    <w:rsid w:val="11D829E8"/>
    <w:rsid w:val="122123CA"/>
    <w:rsid w:val="12345C17"/>
    <w:rsid w:val="123F7161"/>
    <w:rsid w:val="12780C53"/>
    <w:rsid w:val="12F81BF3"/>
    <w:rsid w:val="13610EFF"/>
    <w:rsid w:val="136724EF"/>
    <w:rsid w:val="13CE3AB5"/>
    <w:rsid w:val="13D149E0"/>
    <w:rsid w:val="13E51096"/>
    <w:rsid w:val="141E6442"/>
    <w:rsid w:val="144764DE"/>
    <w:rsid w:val="14692657"/>
    <w:rsid w:val="1479551E"/>
    <w:rsid w:val="14F17CF0"/>
    <w:rsid w:val="15206B64"/>
    <w:rsid w:val="159669EA"/>
    <w:rsid w:val="15B277E9"/>
    <w:rsid w:val="15CD1827"/>
    <w:rsid w:val="15DB0C3E"/>
    <w:rsid w:val="163D1571"/>
    <w:rsid w:val="167118DA"/>
    <w:rsid w:val="16BF2842"/>
    <w:rsid w:val="16C05F1B"/>
    <w:rsid w:val="17092B5F"/>
    <w:rsid w:val="17712AFC"/>
    <w:rsid w:val="17DBCA9D"/>
    <w:rsid w:val="17F26213"/>
    <w:rsid w:val="17F82CA9"/>
    <w:rsid w:val="18037E38"/>
    <w:rsid w:val="184E141B"/>
    <w:rsid w:val="185F05E9"/>
    <w:rsid w:val="18A0488A"/>
    <w:rsid w:val="18EE54F8"/>
    <w:rsid w:val="1958127D"/>
    <w:rsid w:val="19696E49"/>
    <w:rsid w:val="197E7E4C"/>
    <w:rsid w:val="19E82440"/>
    <w:rsid w:val="19E97F34"/>
    <w:rsid w:val="19FFE58F"/>
    <w:rsid w:val="1A6D298D"/>
    <w:rsid w:val="1A892DAB"/>
    <w:rsid w:val="1ABE7DC6"/>
    <w:rsid w:val="1ABF685E"/>
    <w:rsid w:val="1BC90545"/>
    <w:rsid w:val="1BD14883"/>
    <w:rsid w:val="1BDB45E2"/>
    <w:rsid w:val="1BFAB028"/>
    <w:rsid w:val="1BFB2363"/>
    <w:rsid w:val="1C834292"/>
    <w:rsid w:val="1C981C50"/>
    <w:rsid w:val="1CAD15DA"/>
    <w:rsid w:val="1CAD1DB0"/>
    <w:rsid w:val="1CC8525B"/>
    <w:rsid w:val="1CFC349F"/>
    <w:rsid w:val="1D0A7BCC"/>
    <w:rsid w:val="1D1B24A3"/>
    <w:rsid w:val="1D1D5A08"/>
    <w:rsid w:val="1D400FFE"/>
    <w:rsid w:val="1D4C2F4F"/>
    <w:rsid w:val="1DF1011D"/>
    <w:rsid w:val="1E0253B3"/>
    <w:rsid w:val="1E5DE623"/>
    <w:rsid w:val="1EA21970"/>
    <w:rsid w:val="1EEA4C2C"/>
    <w:rsid w:val="1EEFF612"/>
    <w:rsid w:val="1EF783F4"/>
    <w:rsid w:val="1EFE527F"/>
    <w:rsid w:val="1EFF4EC0"/>
    <w:rsid w:val="1F303AC7"/>
    <w:rsid w:val="1F7B3919"/>
    <w:rsid w:val="1F7BC495"/>
    <w:rsid w:val="1FAD8CBE"/>
    <w:rsid w:val="1FBC15BB"/>
    <w:rsid w:val="1FEA5453"/>
    <w:rsid w:val="1FEF0318"/>
    <w:rsid w:val="1FFF06AC"/>
    <w:rsid w:val="206A6A23"/>
    <w:rsid w:val="209C1CF0"/>
    <w:rsid w:val="20A90B4E"/>
    <w:rsid w:val="20BA7D32"/>
    <w:rsid w:val="20EF3489"/>
    <w:rsid w:val="2112663A"/>
    <w:rsid w:val="212D10B8"/>
    <w:rsid w:val="2182576A"/>
    <w:rsid w:val="229A3415"/>
    <w:rsid w:val="22D61BFE"/>
    <w:rsid w:val="22D848EC"/>
    <w:rsid w:val="22EC46A2"/>
    <w:rsid w:val="22FF1274"/>
    <w:rsid w:val="232D0FE9"/>
    <w:rsid w:val="234018C5"/>
    <w:rsid w:val="2345455F"/>
    <w:rsid w:val="23591933"/>
    <w:rsid w:val="23776166"/>
    <w:rsid w:val="237949C7"/>
    <w:rsid w:val="23A3127D"/>
    <w:rsid w:val="23AE28AD"/>
    <w:rsid w:val="23EF515E"/>
    <w:rsid w:val="23FC3B65"/>
    <w:rsid w:val="23FD74E6"/>
    <w:rsid w:val="249C44C6"/>
    <w:rsid w:val="24B0017C"/>
    <w:rsid w:val="24CF52EE"/>
    <w:rsid w:val="254E7AA3"/>
    <w:rsid w:val="2566464E"/>
    <w:rsid w:val="25FF0943"/>
    <w:rsid w:val="26546402"/>
    <w:rsid w:val="265854E3"/>
    <w:rsid w:val="266F6BFE"/>
    <w:rsid w:val="267CB8AC"/>
    <w:rsid w:val="269D0618"/>
    <w:rsid w:val="26DA37E8"/>
    <w:rsid w:val="26EBCDD8"/>
    <w:rsid w:val="273DCB29"/>
    <w:rsid w:val="2756F0AD"/>
    <w:rsid w:val="275D08FF"/>
    <w:rsid w:val="27710EC6"/>
    <w:rsid w:val="27750ED9"/>
    <w:rsid w:val="277D5849"/>
    <w:rsid w:val="27872A7D"/>
    <w:rsid w:val="27D17F0E"/>
    <w:rsid w:val="27E5F1BE"/>
    <w:rsid w:val="2823548A"/>
    <w:rsid w:val="282E2F16"/>
    <w:rsid w:val="28575A77"/>
    <w:rsid w:val="295DB204"/>
    <w:rsid w:val="2968286D"/>
    <w:rsid w:val="29870C57"/>
    <w:rsid w:val="298B1080"/>
    <w:rsid w:val="29FFCAF3"/>
    <w:rsid w:val="2A231A5A"/>
    <w:rsid w:val="2A2A6595"/>
    <w:rsid w:val="2ADF0E8E"/>
    <w:rsid w:val="2B0129D1"/>
    <w:rsid w:val="2B344AC1"/>
    <w:rsid w:val="2B3A9222"/>
    <w:rsid w:val="2B5E6350"/>
    <w:rsid w:val="2B7F7C6D"/>
    <w:rsid w:val="2BBD62F8"/>
    <w:rsid w:val="2C4233B0"/>
    <w:rsid w:val="2C52546B"/>
    <w:rsid w:val="2C6C601B"/>
    <w:rsid w:val="2C8D0AF7"/>
    <w:rsid w:val="2D733EE2"/>
    <w:rsid w:val="2D8F1C5E"/>
    <w:rsid w:val="2DAD65F4"/>
    <w:rsid w:val="2DB631E6"/>
    <w:rsid w:val="2DB63643"/>
    <w:rsid w:val="2DBF6ACE"/>
    <w:rsid w:val="2DE12575"/>
    <w:rsid w:val="2DFC1830"/>
    <w:rsid w:val="2E0C5C2D"/>
    <w:rsid w:val="2E0C7FBE"/>
    <w:rsid w:val="2EBF7748"/>
    <w:rsid w:val="2EC70CF2"/>
    <w:rsid w:val="2EC73308"/>
    <w:rsid w:val="2EDBD26D"/>
    <w:rsid w:val="2EE30539"/>
    <w:rsid w:val="2EE576A7"/>
    <w:rsid w:val="2EE60EA7"/>
    <w:rsid w:val="2EE66DAD"/>
    <w:rsid w:val="2EEBC258"/>
    <w:rsid w:val="2EF7B722"/>
    <w:rsid w:val="2F334C74"/>
    <w:rsid w:val="2F4DAD99"/>
    <w:rsid w:val="2F965D04"/>
    <w:rsid w:val="2FAD0F63"/>
    <w:rsid w:val="2FBDE153"/>
    <w:rsid w:val="2FF0E506"/>
    <w:rsid w:val="301036C2"/>
    <w:rsid w:val="30AA3C52"/>
    <w:rsid w:val="30D12BBC"/>
    <w:rsid w:val="30EB0EF1"/>
    <w:rsid w:val="31182CC2"/>
    <w:rsid w:val="31503C43"/>
    <w:rsid w:val="317591F3"/>
    <w:rsid w:val="317B28E2"/>
    <w:rsid w:val="317B7F75"/>
    <w:rsid w:val="319871F1"/>
    <w:rsid w:val="31A33D07"/>
    <w:rsid w:val="31C43770"/>
    <w:rsid w:val="31C5590F"/>
    <w:rsid w:val="32075C16"/>
    <w:rsid w:val="324B466A"/>
    <w:rsid w:val="32A948F7"/>
    <w:rsid w:val="32BF6EF1"/>
    <w:rsid w:val="32C31AEE"/>
    <w:rsid w:val="32D444B5"/>
    <w:rsid w:val="32F752AD"/>
    <w:rsid w:val="331700CF"/>
    <w:rsid w:val="336B2D98"/>
    <w:rsid w:val="33D785FB"/>
    <w:rsid w:val="33FC575F"/>
    <w:rsid w:val="34033CC5"/>
    <w:rsid w:val="342C2985"/>
    <w:rsid w:val="34694779"/>
    <w:rsid w:val="34C22A8E"/>
    <w:rsid w:val="35367506"/>
    <w:rsid w:val="35716260"/>
    <w:rsid w:val="358E6E91"/>
    <w:rsid w:val="35F7BFAA"/>
    <w:rsid w:val="35FFFBFB"/>
    <w:rsid w:val="363645E5"/>
    <w:rsid w:val="36571637"/>
    <w:rsid w:val="36594AFD"/>
    <w:rsid w:val="36902438"/>
    <w:rsid w:val="36B77DC9"/>
    <w:rsid w:val="36FF27F4"/>
    <w:rsid w:val="36FF4C58"/>
    <w:rsid w:val="36FFAA14"/>
    <w:rsid w:val="3748251C"/>
    <w:rsid w:val="376FA8C5"/>
    <w:rsid w:val="37EA46CE"/>
    <w:rsid w:val="37FAAA95"/>
    <w:rsid w:val="380D36E4"/>
    <w:rsid w:val="38B47D66"/>
    <w:rsid w:val="38D803A8"/>
    <w:rsid w:val="39276A59"/>
    <w:rsid w:val="395D1B68"/>
    <w:rsid w:val="396736A5"/>
    <w:rsid w:val="397335CF"/>
    <w:rsid w:val="39A72754"/>
    <w:rsid w:val="39ABB4C2"/>
    <w:rsid w:val="39BD4E54"/>
    <w:rsid w:val="3A202E7E"/>
    <w:rsid w:val="3A776FB6"/>
    <w:rsid w:val="3A9839DE"/>
    <w:rsid w:val="3AE6DABB"/>
    <w:rsid w:val="3B7D001F"/>
    <w:rsid w:val="3BA245E8"/>
    <w:rsid w:val="3BAF7C7A"/>
    <w:rsid w:val="3BBF922A"/>
    <w:rsid w:val="3BEF0B17"/>
    <w:rsid w:val="3BFB1DC8"/>
    <w:rsid w:val="3C0003C6"/>
    <w:rsid w:val="3C2949F5"/>
    <w:rsid w:val="3C9A4D04"/>
    <w:rsid w:val="3CA9AF94"/>
    <w:rsid w:val="3CB34898"/>
    <w:rsid w:val="3D162356"/>
    <w:rsid w:val="3D693C60"/>
    <w:rsid w:val="3DB968C8"/>
    <w:rsid w:val="3DB9C162"/>
    <w:rsid w:val="3DBD320E"/>
    <w:rsid w:val="3DCDB0A1"/>
    <w:rsid w:val="3DCF466B"/>
    <w:rsid w:val="3DDA7968"/>
    <w:rsid w:val="3DE7421F"/>
    <w:rsid w:val="3DEF7FD9"/>
    <w:rsid w:val="3DEF9259"/>
    <w:rsid w:val="3DF7070A"/>
    <w:rsid w:val="3E250FC9"/>
    <w:rsid w:val="3E586428"/>
    <w:rsid w:val="3E75DEF6"/>
    <w:rsid w:val="3E7A4B67"/>
    <w:rsid w:val="3E7DC2BD"/>
    <w:rsid w:val="3E7F2058"/>
    <w:rsid w:val="3E990264"/>
    <w:rsid w:val="3EAC94C9"/>
    <w:rsid w:val="3EC60B67"/>
    <w:rsid w:val="3ED45B8C"/>
    <w:rsid w:val="3EE7002F"/>
    <w:rsid w:val="3F5F2508"/>
    <w:rsid w:val="3F6F049A"/>
    <w:rsid w:val="3F76483F"/>
    <w:rsid w:val="3F7D8041"/>
    <w:rsid w:val="3F7E8CAF"/>
    <w:rsid w:val="3F7E9817"/>
    <w:rsid w:val="3F82376A"/>
    <w:rsid w:val="3F8F0CFB"/>
    <w:rsid w:val="3F9D4F9E"/>
    <w:rsid w:val="3FA80B80"/>
    <w:rsid w:val="3FB9C206"/>
    <w:rsid w:val="3FBF1838"/>
    <w:rsid w:val="3FD7427F"/>
    <w:rsid w:val="3FDE145A"/>
    <w:rsid w:val="3FF660D0"/>
    <w:rsid w:val="3FFD3E49"/>
    <w:rsid w:val="3FFE0CD8"/>
    <w:rsid w:val="402A1B50"/>
    <w:rsid w:val="405DE695"/>
    <w:rsid w:val="4073322B"/>
    <w:rsid w:val="415667DB"/>
    <w:rsid w:val="41765C9C"/>
    <w:rsid w:val="417E5CEA"/>
    <w:rsid w:val="4186328F"/>
    <w:rsid w:val="41D53482"/>
    <w:rsid w:val="426D216E"/>
    <w:rsid w:val="42A5182E"/>
    <w:rsid w:val="42C027B1"/>
    <w:rsid w:val="42F50FFB"/>
    <w:rsid w:val="42FE1538"/>
    <w:rsid w:val="43BE590D"/>
    <w:rsid w:val="43DFA709"/>
    <w:rsid w:val="43F84A80"/>
    <w:rsid w:val="440665EA"/>
    <w:rsid w:val="4418720F"/>
    <w:rsid w:val="446704FD"/>
    <w:rsid w:val="44B4415B"/>
    <w:rsid w:val="45033A7B"/>
    <w:rsid w:val="45676F03"/>
    <w:rsid w:val="457C549F"/>
    <w:rsid w:val="45D32C05"/>
    <w:rsid w:val="45F4285F"/>
    <w:rsid w:val="461C3E03"/>
    <w:rsid w:val="461E0733"/>
    <w:rsid w:val="46832582"/>
    <w:rsid w:val="46887F0E"/>
    <w:rsid w:val="469F5D3F"/>
    <w:rsid w:val="46C7631B"/>
    <w:rsid w:val="4755CAE8"/>
    <w:rsid w:val="476F3F18"/>
    <w:rsid w:val="47C43FEF"/>
    <w:rsid w:val="47E44EC6"/>
    <w:rsid w:val="47EEFB77"/>
    <w:rsid w:val="48B65D32"/>
    <w:rsid w:val="48E10C15"/>
    <w:rsid w:val="49272E24"/>
    <w:rsid w:val="493C7FD9"/>
    <w:rsid w:val="49662302"/>
    <w:rsid w:val="49B1397B"/>
    <w:rsid w:val="49EF3E21"/>
    <w:rsid w:val="4A5A3880"/>
    <w:rsid w:val="4A6E3F10"/>
    <w:rsid w:val="4ABB703B"/>
    <w:rsid w:val="4B2267DF"/>
    <w:rsid w:val="4B26485D"/>
    <w:rsid w:val="4B754861"/>
    <w:rsid w:val="4B7F33D1"/>
    <w:rsid w:val="4B7F59BC"/>
    <w:rsid w:val="4BD635D8"/>
    <w:rsid w:val="4BEBF83B"/>
    <w:rsid w:val="4C0428C1"/>
    <w:rsid w:val="4C2BA8CC"/>
    <w:rsid w:val="4C355626"/>
    <w:rsid w:val="4C62347F"/>
    <w:rsid w:val="4CD63B4F"/>
    <w:rsid w:val="4CFA21EB"/>
    <w:rsid w:val="4CFD4E88"/>
    <w:rsid w:val="4D2B08C2"/>
    <w:rsid w:val="4D6F5719"/>
    <w:rsid w:val="4D793826"/>
    <w:rsid w:val="4D9A5402"/>
    <w:rsid w:val="4DA7D582"/>
    <w:rsid w:val="4DAB7D35"/>
    <w:rsid w:val="4DE579D4"/>
    <w:rsid w:val="4DEF28CA"/>
    <w:rsid w:val="4DF75A31"/>
    <w:rsid w:val="4E2A18CB"/>
    <w:rsid w:val="4E3032B7"/>
    <w:rsid w:val="4E4626F0"/>
    <w:rsid w:val="4E6C20AE"/>
    <w:rsid w:val="4E79767C"/>
    <w:rsid w:val="4EA52194"/>
    <w:rsid w:val="4EFF747C"/>
    <w:rsid w:val="4F031325"/>
    <w:rsid w:val="4F1FB8D3"/>
    <w:rsid w:val="4F2F441B"/>
    <w:rsid w:val="4F6D63B6"/>
    <w:rsid w:val="4F967EF3"/>
    <w:rsid w:val="4FDB3D38"/>
    <w:rsid w:val="4FDED922"/>
    <w:rsid w:val="4FDF1CF9"/>
    <w:rsid w:val="4FE55E5E"/>
    <w:rsid w:val="4FEE9D4D"/>
    <w:rsid w:val="4FF1AD1D"/>
    <w:rsid w:val="4FFF265F"/>
    <w:rsid w:val="502938CA"/>
    <w:rsid w:val="507B30ED"/>
    <w:rsid w:val="50A00B6E"/>
    <w:rsid w:val="50C9403F"/>
    <w:rsid w:val="51050450"/>
    <w:rsid w:val="511D7E78"/>
    <w:rsid w:val="51A86F3A"/>
    <w:rsid w:val="51AB6528"/>
    <w:rsid w:val="51AFE85C"/>
    <w:rsid w:val="51D668E5"/>
    <w:rsid w:val="521A338E"/>
    <w:rsid w:val="522A1F8C"/>
    <w:rsid w:val="523B0354"/>
    <w:rsid w:val="5283389A"/>
    <w:rsid w:val="52DD7732"/>
    <w:rsid w:val="52EF6810"/>
    <w:rsid w:val="532B7A50"/>
    <w:rsid w:val="532C48ED"/>
    <w:rsid w:val="53385FF3"/>
    <w:rsid w:val="5353186F"/>
    <w:rsid w:val="536A6EF5"/>
    <w:rsid w:val="53AB046A"/>
    <w:rsid w:val="54171035"/>
    <w:rsid w:val="54203CB0"/>
    <w:rsid w:val="54976CD2"/>
    <w:rsid w:val="54CB1C57"/>
    <w:rsid w:val="54E22661"/>
    <w:rsid w:val="54F7E300"/>
    <w:rsid w:val="54FF698F"/>
    <w:rsid w:val="5511528B"/>
    <w:rsid w:val="55275D0E"/>
    <w:rsid w:val="554E6B2C"/>
    <w:rsid w:val="560C33EF"/>
    <w:rsid w:val="567FDF8A"/>
    <w:rsid w:val="569F072C"/>
    <w:rsid w:val="56C8048A"/>
    <w:rsid w:val="56D70EA0"/>
    <w:rsid w:val="56F7C36C"/>
    <w:rsid w:val="56FE38AD"/>
    <w:rsid w:val="57435BA8"/>
    <w:rsid w:val="577E77D9"/>
    <w:rsid w:val="57B67937"/>
    <w:rsid w:val="57BCB9AA"/>
    <w:rsid w:val="57BFFE16"/>
    <w:rsid w:val="57DE34EB"/>
    <w:rsid w:val="57E91CD5"/>
    <w:rsid w:val="57F06497"/>
    <w:rsid w:val="57FC4ADA"/>
    <w:rsid w:val="57FDE97A"/>
    <w:rsid w:val="58212D1D"/>
    <w:rsid w:val="585D18E7"/>
    <w:rsid w:val="58A64B0B"/>
    <w:rsid w:val="58E75610"/>
    <w:rsid w:val="58F17F15"/>
    <w:rsid w:val="59557371"/>
    <w:rsid w:val="59645310"/>
    <w:rsid w:val="597BAFC6"/>
    <w:rsid w:val="59DA5150"/>
    <w:rsid w:val="59F0324C"/>
    <w:rsid w:val="5A057801"/>
    <w:rsid w:val="5A1D3CE7"/>
    <w:rsid w:val="5A80491E"/>
    <w:rsid w:val="5AB07522"/>
    <w:rsid w:val="5ABE84ED"/>
    <w:rsid w:val="5ACC03BF"/>
    <w:rsid w:val="5AD3E483"/>
    <w:rsid w:val="5AED267E"/>
    <w:rsid w:val="5AF46087"/>
    <w:rsid w:val="5AFE4069"/>
    <w:rsid w:val="5B1A49C0"/>
    <w:rsid w:val="5B3D5F73"/>
    <w:rsid w:val="5B455E05"/>
    <w:rsid w:val="5B656610"/>
    <w:rsid w:val="5BAA76FC"/>
    <w:rsid w:val="5BC10F58"/>
    <w:rsid w:val="5BDE52F1"/>
    <w:rsid w:val="5BEDDDB7"/>
    <w:rsid w:val="5BFFA0E1"/>
    <w:rsid w:val="5C564B26"/>
    <w:rsid w:val="5C7308BF"/>
    <w:rsid w:val="5CA7DDF2"/>
    <w:rsid w:val="5CEF888D"/>
    <w:rsid w:val="5CF90760"/>
    <w:rsid w:val="5D1152E1"/>
    <w:rsid w:val="5D37C740"/>
    <w:rsid w:val="5D562772"/>
    <w:rsid w:val="5D567FE1"/>
    <w:rsid w:val="5D7EAA48"/>
    <w:rsid w:val="5DA740D1"/>
    <w:rsid w:val="5DB7DEA9"/>
    <w:rsid w:val="5DE7CBAF"/>
    <w:rsid w:val="5DF3E9B0"/>
    <w:rsid w:val="5E03652C"/>
    <w:rsid w:val="5E0576ED"/>
    <w:rsid w:val="5E3A4A96"/>
    <w:rsid w:val="5E3A51B2"/>
    <w:rsid w:val="5E5A7C01"/>
    <w:rsid w:val="5E9FBB23"/>
    <w:rsid w:val="5ECDF3E1"/>
    <w:rsid w:val="5ECE2CE2"/>
    <w:rsid w:val="5EDC5FAB"/>
    <w:rsid w:val="5EF794C9"/>
    <w:rsid w:val="5EFF1B02"/>
    <w:rsid w:val="5F1CDAC3"/>
    <w:rsid w:val="5F4909AB"/>
    <w:rsid w:val="5F4E5CC8"/>
    <w:rsid w:val="5F573F04"/>
    <w:rsid w:val="5F7BC58A"/>
    <w:rsid w:val="5F7C7D11"/>
    <w:rsid w:val="5F7DF312"/>
    <w:rsid w:val="5F7FE213"/>
    <w:rsid w:val="5F8E8788"/>
    <w:rsid w:val="5FAF9C18"/>
    <w:rsid w:val="5FAFB57C"/>
    <w:rsid w:val="5FBF2CA7"/>
    <w:rsid w:val="5FBF528E"/>
    <w:rsid w:val="5FBF8BC5"/>
    <w:rsid w:val="5FBF92BB"/>
    <w:rsid w:val="5FCFE4B5"/>
    <w:rsid w:val="5FDA4928"/>
    <w:rsid w:val="5FE9ECA9"/>
    <w:rsid w:val="5FEFD5A5"/>
    <w:rsid w:val="5FFA33AE"/>
    <w:rsid w:val="5FFADDCA"/>
    <w:rsid w:val="5FFCFF42"/>
    <w:rsid w:val="5FFF1F37"/>
    <w:rsid w:val="5FFF673F"/>
    <w:rsid w:val="5FFFE665"/>
    <w:rsid w:val="60524025"/>
    <w:rsid w:val="6085001A"/>
    <w:rsid w:val="60990F98"/>
    <w:rsid w:val="60BC6822"/>
    <w:rsid w:val="60FA0C45"/>
    <w:rsid w:val="612F2DA9"/>
    <w:rsid w:val="622B407D"/>
    <w:rsid w:val="6269252A"/>
    <w:rsid w:val="628463CB"/>
    <w:rsid w:val="62B89366"/>
    <w:rsid w:val="62F74530"/>
    <w:rsid w:val="630F2D67"/>
    <w:rsid w:val="63AF08AA"/>
    <w:rsid w:val="63AF0DED"/>
    <w:rsid w:val="63B21876"/>
    <w:rsid w:val="63EE8945"/>
    <w:rsid w:val="63FFCF2C"/>
    <w:rsid w:val="64002676"/>
    <w:rsid w:val="64217579"/>
    <w:rsid w:val="647DDCCA"/>
    <w:rsid w:val="64A925BF"/>
    <w:rsid w:val="64AE09B7"/>
    <w:rsid w:val="64FFBDC5"/>
    <w:rsid w:val="650BB8DA"/>
    <w:rsid w:val="653721C5"/>
    <w:rsid w:val="65784004"/>
    <w:rsid w:val="65B270BC"/>
    <w:rsid w:val="65DE2C9A"/>
    <w:rsid w:val="65E10BB4"/>
    <w:rsid w:val="65FF1F84"/>
    <w:rsid w:val="661C144B"/>
    <w:rsid w:val="667E151E"/>
    <w:rsid w:val="66A10B2C"/>
    <w:rsid w:val="66B00B1D"/>
    <w:rsid w:val="66BDDA18"/>
    <w:rsid w:val="66FE23A8"/>
    <w:rsid w:val="6712145E"/>
    <w:rsid w:val="673F2F70"/>
    <w:rsid w:val="67864234"/>
    <w:rsid w:val="67976959"/>
    <w:rsid w:val="679B1BD9"/>
    <w:rsid w:val="679E7057"/>
    <w:rsid w:val="67D36EAA"/>
    <w:rsid w:val="67FF9432"/>
    <w:rsid w:val="6807778F"/>
    <w:rsid w:val="681D275F"/>
    <w:rsid w:val="68750FF7"/>
    <w:rsid w:val="69032040"/>
    <w:rsid w:val="69364AF0"/>
    <w:rsid w:val="69997804"/>
    <w:rsid w:val="69BA6C44"/>
    <w:rsid w:val="69F73441"/>
    <w:rsid w:val="69FC5B39"/>
    <w:rsid w:val="6A4B5967"/>
    <w:rsid w:val="6A5AC320"/>
    <w:rsid w:val="6A7A5C46"/>
    <w:rsid w:val="6A9A0F4B"/>
    <w:rsid w:val="6AB506AD"/>
    <w:rsid w:val="6ABB5B7C"/>
    <w:rsid w:val="6AFE561F"/>
    <w:rsid w:val="6B0847C7"/>
    <w:rsid w:val="6B1A3E3C"/>
    <w:rsid w:val="6B861091"/>
    <w:rsid w:val="6B8F5709"/>
    <w:rsid w:val="6BAF45C3"/>
    <w:rsid w:val="6BFB1339"/>
    <w:rsid w:val="6C1574BD"/>
    <w:rsid w:val="6C3A18EF"/>
    <w:rsid w:val="6C4E2C4B"/>
    <w:rsid w:val="6C5B79F6"/>
    <w:rsid w:val="6C6D008E"/>
    <w:rsid w:val="6C8A2C68"/>
    <w:rsid w:val="6CCC5268"/>
    <w:rsid w:val="6D3E772C"/>
    <w:rsid w:val="6D4D5ED1"/>
    <w:rsid w:val="6D647FED"/>
    <w:rsid w:val="6DAE58E5"/>
    <w:rsid w:val="6DBC7588"/>
    <w:rsid w:val="6DF0A444"/>
    <w:rsid w:val="6E39964E"/>
    <w:rsid w:val="6E8C3DDE"/>
    <w:rsid w:val="6EBD216F"/>
    <w:rsid w:val="6EBF9562"/>
    <w:rsid w:val="6EFB78DA"/>
    <w:rsid w:val="6EFF7B71"/>
    <w:rsid w:val="6F0D7A74"/>
    <w:rsid w:val="6F252662"/>
    <w:rsid w:val="6F360B87"/>
    <w:rsid w:val="6F7C2CE4"/>
    <w:rsid w:val="6F7FED6B"/>
    <w:rsid w:val="6F8FD295"/>
    <w:rsid w:val="6F976D99"/>
    <w:rsid w:val="6FBF4092"/>
    <w:rsid w:val="6FDA7B4C"/>
    <w:rsid w:val="6FDF40EF"/>
    <w:rsid w:val="6FDF6B5C"/>
    <w:rsid w:val="6FE54496"/>
    <w:rsid w:val="6FE7DDC0"/>
    <w:rsid w:val="6FEF994A"/>
    <w:rsid w:val="6FEFF8E4"/>
    <w:rsid w:val="6FF7FFF5"/>
    <w:rsid w:val="6FF85A89"/>
    <w:rsid w:val="6FFB7F99"/>
    <w:rsid w:val="6FFB9C9D"/>
    <w:rsid w:val="6FFBDDF9"/>
    <w:rsid w:val="6FFDD8D4"/>
    <w:rsid w:val="6FFFB7FD"/>
    <w:rsid w:val="700A1C16"/>
    <w:rsid w:val="701D7A32"/>
    <w:rsid w:val="70292248"/>
    <w:rsid w:val="704330C5"/>
    <w:rsid w:val="705C1339"/>
    <w:rsid w:val="70751306"/>
    <w:rsid w:val="70803247"/>
    <w:rsid w:val="70E27668"/>
    <w:rsid w:val="70F46D45"/>
    <w:rsid w:val="70F77163"/>
    <w:rsid w:val="710812E3"/>
    <w:rsid w:val="71622920"/>
    <w:rsid w:val="71723AAE"/>
    <w:rsid w:val="71BF14E6"/>
    <w:rsid w:val="71BF29D0"/>
    <w:rsid w:val="71FAB97E"/>
    <w:rsid w:val="72187DF9"/>
    <w:rsid w:val="72390CD9"/>
    <w:rsid w:val="726D3D10"/>
    <w:rsid w:val="72BD60FF"/>
    <w:rsid w:val="72CB39B4"/>
    <w:rsid w:val="72CF49D9"/>
    <w:rsid w:val="72D38E50"/>
    <w:rsid w:val="72D84D9C"/>
    <w:rsid w:val="72E3E539"/>
    <w:rsid w:val="736BD2EE"/>
    <w:rsid w:val="73B15786"/>
    <w:rsid w:val="73BFFC80"/>
    <w:rsid w:val="73FF26A4"/>
    <w:rsid w:val="740B1C84"/>
    <w:rsid w:val="74342ED9"/>
    <w:rsid w:val="743D0CE1"/>
    <w:rsid w:val="74C38829"/>
    <w:rsid w:val="74FF467F"/>
    <w:rsid w:val="75270D70"/>
    <w:rsid w:val="757FE2CE"/>
    <w:rsid w:val="757FEE9C"/>
    <w:rsid w:val="75E7BDB6"/>
    <w:rsid w:val="75FF6EB5"/>
    <w:rsid w:val="75FF74AD"/>
    <w:rsid w:val="763CE334"/>
    <w:rsid w:val="76480A44"/>
    <w:rsid w:val="767A4F33"/>
    <w:rsid w:val="76847C8B"/>
    <w:rsid w:val="76933FCB"/>
    <w:rsid w:val="76C34C17"/>
    <w:rsid w:val="76EAFEBD"/>
    <w:rsid w:val="76EFCCE2"/>
    <w:rsid w:val="76FB3BF1"/>
    <w:rsid w:val="76FB444D"/>
    <w:rsid w:val="76FF4392"/>
    <w:rsid w:val="77229836"/>
    <w:rsid w:val="77427FFC"/>
    <w:rsid w:val="775D7799"/>
    <w:rsid w:val="77692BA5"/>
    <w:rsid w:val="777AC01A"/>
    <w:rsid w:val="777C017B"/>
    <w:rsid w:val="777F155B"/>
    <w:rsid w:val="777F97F0"/>
    <w:rsid w:val="779B00E8"/>
    <w:rsid w:val="77B7E317"/>
    <w:rsid w:val="77BE693E"/>
    <w:rsid w:val="77C52B78"/>
    <w:rsid w:val="77D9D5DA"/>
    <w:rsid w:val="77EB42F7"/>
    <w:rsid w:val="77EFABDA"/>
    <w:rsid w:val="77F03DB2"/>
    <w:rsid w:val="77F7A9A2"/>
    <w:rsid w:val="77F9DAED"/>
    <w:rsid w:val="77FBD8EA"/>
    <w:rsid w:val="77FEC5D4"/>
    <w:rsid w:val="77FF0E8C"/>
    <w:rsid w:val="781D047B"/>
    <w:rsid w:val="789F37FB"/>
    <w:rsid w:val="78D97C07"/>
    <w:rsid w:val="791219E1"/>
    <w:rsid w:val="79B88942"/>
    <w:rsid w:val="79BB253F"/>
    <w:rsid w:val="79BE2549"/>
    <w:rsid w:val="79BF8D3F"/>
    <w:rsid w:val="79DBECA5"/>
    <w:rsid w:val="79E126E9"/>
    <w:rsid w:val="79EC6F2A"/>
    <w:rsid w:val="79F3F0F4"/>
    <w:rsid w:val="79FE84C4"/>
    <w:rsid w:val="79FF29D3"/>
    <w:rsid w:val="7A2B7B63"/>
    <w:rsid w:val="7A346020"/>
    <w:rsid w:val="7A393A18"/>
    <w:rsid w:val="7A4A6473"/>
    <w:rsid w:val="7A4F480D"/>
    <w:rsid w:val="7A8F11E8"/>
    <w:rsid w:val="7ABD5F67"/>
    <w:rsid w:val="7ABF6D78"/>
    <w:rsid w:val="7AFE5486"/>
    <w:rsid w:val="7B1FF8A2"/>
    <w:rsid w:val="7B37F868"/>
    <w:rsid w:val="7B4E2041"/>
    <w:rsid w:val="7B4E45CE"/>
    <w:rsid w:val="7B553B11"/>
    <w:rsid w:val="7B597962"/>
    <w:rsid w:val="7B76C82D"/>
    <w:rsid w:val="7B87FF41"/>
    <w:rsid w:val="7BAF7766"/>
    <w:rsid w:val="7BB294D1"/>
    <w:rsid w:val="7BDE0203"/>
    <w:rsid w:val="7BEB711C"/>
    <w:rsid w:val="7BF73A90"/>
    <w:rsid w:val="7BFB0E2E"/>
    <w:rsid w:val="7BFBCA5F"/>
    <w:rsid w:val="7BFCF622"/>
    <w:rsid w:val="7BFD064B"/>
    <w:rsid w:val="7BFE08FE"/>
    <w:rsid w:val="7BFF265C"/>
    <w:rsid w:val="7C3B7BB0"/>
    <w:rsid w:val="7C54704D"/>
    <w:rsid w:val="7C6D7C37"/>
    <w:rsid w:val="7C781A63"/>
    <w:rsid w:val="7CDEA951"/>
    <w:rsid w:val="7CFCCD11"/>
    <w:rsid w:val="7CFF54BB"/>
    <w:rsid w:val="7D17D6A2"/>
    <w:rsid w:val="7D1F800A"/>
    <w:rsid w:val="7DA35AF3"/>
    <w:rsid w:val="7DA72D63"/>
    <w:rsid w:val="7DB5239D"/>
    <w:rsid w:val="7DB58949"/>
    <w:rsid w:val="7DBD8850"/>
    <w:rsid w:val="7DBE3CDB"/>
    <w:rsid w:val="7DCBBD87"/>
    <w:rsid w:val="7DDF9FB6"/>
    <w:rsid w:val="7DF456A8"/>
    <w:rsid w:val="7DFB5388"/>
    <w:rsid w:val="7DFBEF0D"/>
    <w:rsid w:val="7E6B14D7"/>
    <w:rsid w:val="7E6DDF2A"/>
    <w:rsid w:val="7E7F743B"/>
    <w:rsid w:val="7E867A33"/>
    <w:rsid w:val="7E9B7C37"/>
    <w:rsid w:val="7EB10108"/>
    <w:rsid w:val="7EB3EAD1"/>
    <w:rsid w:val="7ED7E5A3"/>
    <w:rsid w:val="7EEFB935"/>
    <w:rsid w:val="7EF24F28"/>
    <w:rsid w:val="7EF3755D"/>
    <w:rsid w:val="7EF37AE7"/>
    <w:rsid w:val="7EFD2C11"/>
    <w:rsid w:val="7EFFD024"/>
    <w:rsid w:val="7F1B3AEF"/>
    <w:rsid w:val="7F1F63B8"/>
    <w:rsid w:val="7F227B2B"/>
    <w:rsid w:val="7F2F718F"/>
    <w:rsid w:val="7F3D4824"/>
    <w:rsid w:val="7F3F2E2E"/>
    <w:rsid w:val="7F5351D3"/>
    <w:rsid w:val="7F5754C5"/>
    <w:rsid w:val="7F5E5ED9"/>
    <w:rsid w:val="7F5F9125"/>
    <w:rsid w:val="7F6D3C58"/>
    <w:rsid w:val="7F6E1B19"/>
    <w:rsid w:val="7F7BF17F"/>
    <w:rsid w:val="7F9F2350"/>
    <w:rsid w:val="7F9F3617"/>
    <w:rsid w:val="7FA81EDE"/>
    <w:rsid w:val="7FAF7822"/>
    <w:rsid w:val="7FBA916C"/>
    <w:rsid w:val="7FBB58A2"/>
    <w:rsid w:val="7FBBFAE2"/>
    <w:rsid w:val="7FBF6915"/>
    <w:rsid w:val="7FDFEF2F"/>
    <w:rsid w:val="7FE6BB7A"/>
    <w:rsid w:val="7FE7DFA7"/>
    <w:rsid w:val="7FE7E9BC"/>
    <w:rsid w:val="7FE7F12E"/>
    <w:rsid w:val="7FEA6D42"/>
    <w:rsid w:val="7FEB7AE4"/>
    <w:rsid w:val="7FEBC0C2"/>
    <w:rsid w:val="7FF1209C"/>
    <w:rsid w:val="7FF45CCE"/>
    <w:rsid w:val="7FF71B40"/>
    <w:rsid w:val="7FF781C0"/>
    <w:rsid w:val="7FF7BCAE"/>
    <w:rsid w:val="7FF7E601"/>
    <w:rsid w:val="7FF9229B"/>
    <w:rsid w:val="7FFA4A0B"/>
    <w:rsid w:val="7FFA5090"/>
    <w:rsid w:val="7FFE0879"/>
    <w:rsid w:val="7FFE13C3"/>
    <w:rsid w:val="7FFE3444"/>
    <w:rsid w:val="7FFE5657"/>
    <w:rsid w:val="7FFF723D"/>
    <w:rsid w:val="7FFF7D16"/>
    <w:rsid w:val="7FFF9BCE"/>
    <w:rsid w:val="7FFFC8EC"/>
    <w:rsid w:val="7FFFE91C"/>
    <w:rsid w:val="87F9FC89"/>
    <w:rsid w:val="8B5E7801"/>
    <w:rsid w:val="8DC46F5A"/>
    <w:rsid w:val="8DF3395F"/>
    <w:rsid w:val="8EFB6E03"/>
    <w:rsid w:val="90D70302"/>
    <w:rsid w:val="92FC8C89"/>
    <w:rsid w:val="95BFC91D"/>
    <w:rsid w:val="95FEA77B"/>
    <w:rsid w:val="99DB3E2F"/>
    <w:rsid w:val="9D3F754B"/>
    <w:rsid w:val="9D7F39B1"/>
    <w:rsid w:val="9F1D0E92"/>
    <w:rsid w:val="9F9FD74B"/>
    <w:rsid w:val="9FD7A173"/>
    <w:rsid w:val="9FD7DBE1"/>
    <w:rsid w:val="9FEF0383"/>
    <w:rsid w:val="9FFDF874"/>
    <w:rsid w:val="A6E1B0CE"/>
    <w:rsid w:val="A6FD713E"/>
    <w:rsid w:val="A77E6679"/>
    <w:rsid w:val="A7F70228"/>
    <w:rsid w:val="AB7EF995"/>
    <w:rsid w:val="ABFF10D3"/>
    <w:rsid w:val="ADD6A2DA"/>
    <w:rsid w:val="ADEFBF88"/>
    <w:rsid w:val="AEFC4F94"/>
    <w:rsid w:val="AEFECC86"/>
    <w:rsid w:val="AEFFC2C7"/>
    <w:rsid w:val="AF518813"/>
    <w:rsid w:val="AF7D8930"/>
    <w:rsid w:val="AFABD67D"/>
    <w:rsid w:val="AFCF0945"/>
    <w:rsid w:val="AFFFE941"/>
    <w:rsid w:val="B1E565B2"/>
    <w:rsid w:val="B21DB4A8"/>
    <w:rsid w:val="B35B9525"/>
    <w:rsid w:val="B3D7609C"/>
    <w:rsid w:val="B3FF883E"/>
    <w:rsid w:val="B6BA5FE1"/>
    <w:rsid w:val="B73C2336"/>
    <w:rsid w:val="B79E77E6"/>
    <w:rsid w:val="B7D52A2C"/>
    <w:rsid w:val="B7D5FB1B"/>
    <w:rsid w:val="B7DD5954"/>
    <w:rsid w:val="B7FF1251"/>
    <w:rsid w:val="B91BD721"/>
    <w:rsid w:val="B9DDED94"/>
    <w:rsid w:val="B9FFF173"/>
    <w:rsid w:val="BAFE64C1"/>
    <w:rsid w:val="BB77284C"/>
    <w:rsid w:val="BBD68CD4"/>
    <w:rsid w:val="BBED65D1"/>
    <w:rsid w:val="BBEF8FDB"/>
    <w:rsid w:val="BBEFF0E2"/>
    <w:rsid w:val="BBEFF241"/>
    <w:rsid w:val="BBF2B998"/>
    <w:rsid w:val="BBF5D849"/>
    <w:rsid w:val="BBF702DC"/>
    <w:rsid w:val="BBFF347C"/>
    <w:rsid w:val="BCBF4462"/>
    <w:rsid w:val="BCEE0C1E"/>
    <w:rsid w:val="BD5F7C50"/>
    <w:rsid w:val="BD79C82F"/>
    <w:rsid w:val="BD976042"/>
    <w:rsid w:val="BDABDA05"/>
    <w:rsid w:val="BDFDE5E3"/>
    <w:rsid w:val="BDFF9087"/>
    <w:rsid w:val="BE59F260"/>
    <w:rsid w:val="BE773EC0"/>
    <w:rsid w:val="BE7DA62C"/>
    <w:rsid w:val="BE7F23E1"/>
    <w:rsid w:val="BEBF84AD"/>
    <w:rsid w:val="BEDD49FD"/>
    <w:rsid w:val="BEF5AC57"/>
    <w:rsid w:val="BEF6AB56"/>
    <w:rsid w:val="BF2C59B9"/>
    <w:rsid w:val="BF727BB1"/>
    <w:rsid w:val="BF7B6051"/>
    <w:rsid w:val="BF7D5357"/>
    <w:rsid w:val="BF93B00B"/>
    <w:rsid w:val="BFB548D1"/>
    <w:rsid w:val="BFBD1298"/>
    <w:rsid w:val="BFBF1DF0"/>
    <w:rsid w:val="BFCD3AB2"/>
    <w:rsid w:val="BFD20F1A"/>
    <w:rsid w:val="BFD7BB54"/>
    <w:rsid w:val="BFDB3AAB"/>
    <w:rsid w:val="BFDF597F"/>
    <w:rsid w:val="BFE657B3"/>
    <w:rsid w:val="BFEF854A"/>
    <w:rsid w:val="BFF77F7F"/>
    <w:rsid w:val="C6EF4A4C"/>
    <w:rsid w:val="C7333155"/>
    <w:rsid w:val="C7AF6343"/>
    <w:rsid w:val="C7FA02D0"/>
    <w:rsid w:val="C9BCDDA6"/>
    <w:rsid w:val="C9BE790F"/>
    <w:rsid w:val="CAD87D10"/>
    <w:rsid w:val="CBB94479"/>
    <w:rsid w:val="CBC841E7"/>
    <w:rsid w:val="CBFD8C81"/>
    <w:rsid w:val="CD0FE417"/>
    <w:rsid w:val="CDBD88DE"/>
    <w:rsid w:val="CE2EC6E0"/>
    <w:rsid w:val="CF7FDD02"/>
    <w:rsid w:val="CFB74EDA"/>
    <w:rsid w:val="CFDD08D8"/>
    <w:rsid w:val="D15742E5"/>
    <w:rsid w:val="D2FE461B"/>
    <w:rsid w:val="D36F6B2E"/>
    <w:rsid w:val="D37F50E7"/>
    <w:rsid w:val="D3BBEC51"/>
    <w:rsid w:val="D3EFD54D"/>
    <w:rsid w:val="D5DFB0C9"/>
    <w:rsid w:val="D69C7D18"/>
    <w:rsid w:val="D79D32F6"/>
    <w:rsid w:val="D79DB734"/>
    <w:rsid w:val="D7BF22BC"/>
    <w:rsid w:val="D7EE8176"/>
    <w:rsid w:val="D7EF268C"/>
    <w:rsid w:val="D7FF309D"/>
    <w:rsid w:val="D9FF674F"/>
    <w:rsid w:val="DAF9D8BD"/>
    <w:rsid w:val="DB2FD532"/>
    <w:rsid w:val="DB5A6098"/>
    <w:rsid w:val="DBCBC731"/>
    <w:rsid w:val="DBDF17CA"/>
    <w:rsid w:val="DC77F77F"/>
    <w:rsid w:val="DC7A9B39"/>
    <w:rsid w:val="DCEF26A2"/>
    <w:rsid w:val="DCFF38D6"/>
    <w:rsid w:val="DD275794"/>
    <w:rsid w:val="DD7FC149"/>
    <w:rsid w:val="DDDBE82B"/>
    <w:rsid w:val="DDEBFDB2"/>
    <w:rsid w:val="DE3F1FFB"/>
    <w:rsid w:val="DE785EA1"/>
    <w:rsid w:val="DEDDD9DE"/>
    <w:rsid w:val="DEF2D706"/>
    <w:rsid w:val="DF75DEA6"/>
    <w:rsid w:val="DF7B5A62"/>
    <w:rsid w:val="DFBF73F7"/>
    <w:rsid w:val="DFCE2069"/>
    <w:rsid w:val="DFDF55D3"/>
    <w:rsid w:val="DFDFDB87"/>
    <w:rsid w:val="DFE5A04F"/>
    <w:rsid w:val="DFEFFB5C"/>
    <w:rsid w:val="DFF3D97D"/>
    <w:rsid w:val="DFFE3A0E"/>
    <w:rsid w:val="DFFEB781"/>
    <w:rsid w:val="DFFFE4EE"/>
    <w:rsid w:val="DFFFF8F6"/>
    <w:rsid w:val="DFFFFE98"/>
    <w:rsid w:val="E2EF31F8"/>
    <w:rsid w:val="E3DC3D81"/>
    <w:rsid w:val="E55F7F36"/>
    <w:rsid w:val="E57546DB"/>
    <w:rsid w:val="E5B555F3"/>
    <w:rsid w:val="E5DE93A3"/>
    <w:rsid w:val="E6E5CFC8"/>
    <w:rsid w:val="E6FEAE80"/>
    <w:rsid w:val="E75DC2EB"/>
    <w:rsid w:val="E77FE5DF"/>
    <w:rsid w:val="E7FF3E71"/>
    <w:rsid w:val="EB3F019F"/>
    <w:rsid w:val="EB7F6ADD"/>
    <w:rsid w:val="EBBC7582"/>
    <w:rsid w:val="EBDF0766"/>
    <w:rsid w:val="EBF89DD4"/>
    <w:rsid w:val="EC37B287"/>
    <w:rsid w:val="EC5B94C7"/>
    <w:rsid w:val="EC7D1492"/>
    <w:rsid w:val="ECFFC899"/>
    <w:rsid w:val="EDB33E18"/>
    <w:rsid w:val="EDBFC889"/>
    <w:rsid w:val="EDCE463E"/>
    <w:rsid w:val="EDF76FA4"/>
    <w:rsid w:val="EDFF2554"/>
    <w:rsid w:val="EEBF0002"/>
    <w:rsid w:val="EEDD5567"/>
    <w:rsid w:val="EEEFFF30"/>
    <w:rsid w:val="EEF7BE69"/>
    <w:rsid w:val="EEFA0616"/>
    <w:rsid w:val="EEFE2A62"/>
    <w:rsid w:val="EEFFDA33"/>
    <w:rsid w:val="EF38B61F"/>
    <w:rsid w:val="EF57DA31"/>
    <w:rsid w:val="EF7E903A"/>
    <w:rsid w:val="EF9B4690"/>
    <w:rsid w:val="EFADB675"/>
    <w:rsid w:val="EFC22BC6"/>
    <w:rsid w:val="EFCE751C"/>
    <w:rsid w:val="EFD6D43C"/>
    <w:rsid w:val="EFDFAC35"/>
    <w:rsid w:val="EFFBC7D9"/>
    <w:rsid w:val="EFFCAFFF"/>
    <w:rsid w:val="EFFEA1F9"/>
    <w:rsid w:val="EFFF71CE"/>
    <w:rsid w:val="EFFFD121"/>
    <w:rsid w:val="F2ABB296"/>
    <w:rsid w:val="F2FEB652"/>
    <w:rsid w:val="F355941B"/>
    <w:rsid w:val="F37DA861"/>
    <w:rsid w:val="F3BA220E"/>
    <w:rsid w:val="F3F77C77"/>
    <w:rsid w:val="F59FE1ED"/>
    <w:rsid w:val="F5EF5629"/>
    <w:rsid w:val="F5F787DD"/>
    <w:rsid w:val="F5FF51EA"/>
    <w:rsid w:val="F66F3266"/>
    <w:rsid w:val="F6CF5C9A"/>
    <w:rsid w:val="F6FC1CCC"/>
    <w:rsid w:val="F6FD4D82"/>
    <w:rsid w:val="F6FF1C21"/>
    <w:rsid w:val="F6FFDFFF"/>
    <w:rsid w:val="F72D0494"/>
    <w:rsid w:val="F7374EE1"/>
    <w:rsid w:val="F75E738B"/>
    <w:rsid w:val="F77FD269"/>
    <w:rsid w:val="F7C762CA"/>
    <w:rsid w:val="F7CFC083"/>
    <w:rsid w:val="F7DB881F"/>
    <w:rsid w:val="F7E67B73"/>
    <w:rsid w:val="F7EE046A"/>
    <w:rsid w:val="F7EF3368"/>
    <w:rsid w:val="F7F5F2A3"/>
    <w:rsid w:val="F7F7332C"/>
    <w:rsid w:val="F7FDF7FC"/>
    <w:rsid w:val="F7FFFD2E"/>
    <w:rsid w:val="F8F6312E"/>
    <w:rsid w:val="F8FD2B51"/>
    <w:rsid w:val="F9EC1BD6"/>
    <w:rsid w:val="F9EE03AE"/>
    <w:rsid w:val="F9EF7077"/>
    <w:rsid w:val="FA52F374"/>
    <w:rsid w:val="FA6E0DC7"/>
    <w:rsid w:val="FA6F1BCC"/>
    <w:rsid w:val="FAFF2F27"/>
    <w:rsid w:val="FB7588D7"/>
    <w:rsid w:val="FB7F6064"/>
    <w:rsid w:val="FB7F653A"/>
    <w:rsid w:val="FBBD1440"/>
    <w:rsid w:val="FBBF15D2"/>
    <w:rsid w:val="FBBF384B"/>
    <w:rsid w:val="FBDE4BA7"/>
    <w:rsid w:val="FBDFB0F5"/>
    <w:rsid w:val="FBE65ADE"/>
    <w:rsid w:val="FBEB5104"/>
    <w:rsid w:val="FBF241AD"/>
    <w:rsid w:val="FBF4B641"/>
    <w:rsid w:val="FBF69356"/>
    <w:rsid w:val="FBF73F9B"/>
    <w:rsid w:val="FBFDEB53"/>
    <w:rsid w:val="FBFF0080"/>
    <w:rsid w:val="FBFF5479"/>
    <w:rsid w:val="FC194463"/>
    <w:rsid w:val="FC3DB777"/>
    <w:rsid w:val="FC7FA745"/>
    <w:rsid w:val="FCFBA106"/>
    <w:rsid w:val="FD2FC000"/>
    <w:rsid w:val="FD4E969E"/>
    <w:rsid w:val="FD76117E"/>
    <w:rsid w:val="FD7BA3EA"/>
    <w:rsid w:val="FD7F5550"/>
    <w:rsid w:val="FDB6142D"/>
    <w:rsid w:val="FDBF1A55"/>
    <w:rsid w:val="FDE61ED4"/>
    <w:rsid w:val="FDEBC416"/>
    <w:rsid w:val="FDEEAE2C"/>
    <w:rsid w:val="FDEF5833"/>
    <w:rsid w:val="FDF752EF"/>
    <w:rsid w:val="FDFE13A2"/>
    <w:rsid w:val="FDFEE8B8"/>
    <w:rsid w:val="FE75E3F3"/>
    <w:rsid w:val="FE777494"/>
    <w:rsid w:val="FE9D4612"/>
    <w:rsid w:val="FEB888BF"/>
    <w:rsid w:val="FEB8ADBA"/>
    <w:rsid w:val="FEBBCD7D"/>
    <w:rsid w:val="FEBC8B1E"/>
    <w:rsid w:val="FEE6E72F"/>
    <w:rsid w:val="FEEFE8E0"/>
    <w:rsid w:val="FEF70E03"/>
    <w:rsid w:val="FEFBCFB2"/>
    <w:rsid w:val="FEFDC52F"/>
    <w:rsid w:val="FEFDF9AD"/>
    <w:rsid w:val="FEFE5302"/>
    <w:rsid w:val="FEFF504D"/>
    <w:rsid w:val="FF3B7022"/>
    <w:rsid w:val="FF4D46BE"/>
    <w:rsid w:val="FF4D8A2D"/>
    <w:rsid w:val="FF4FE41F"/>
    <w:rsid w:val="FF5CFA09"/>
    <w:rsid w:val="FF6608E7"/>
    <w:rsid w:val="FF6F6F30"/>
    <w:rsid w:val="FF6F9718"/>
    <w:rsid w:val="FF7AB9EF"/>
    <w:rsid w:val="FF7B6E81"/>
    <w:rsid w:val="FF7F58F6"/>
    <w:rsid w:val="FF7FD1C5"/>
    <w:rsid w:val="FF7FD69C"/>
    <w:rsid w:val="FF8FD83E"/>
    <w:rsid w:val="FF945040"/>
    <w:rsid w:val="FF9D091A"/>
    <w:rsid w:val="FF9D8855"/>
    <w:rsid w:val="FFACE093"/>
    <w:rsid w:val="FFAEAD64"/>
    <w:rsid w:val="FFB88875"/>
    <w:rsid w:val="FFBB34D2"/>
    <w:rsid w:val="FFBDAA33"/>
    <w:rsid w:val="FFBDC8BD"/>
    <w:rsid w:val="FFBF0F2A"/>
    <w:rsid w:val="FFBF9835"/>
    <w:rsid w:val="FFC75E94"/>
    <w:rsid w:val="FFD6E00E"/>
    <w:rsid w:val="FFD8C10F"/>
    <w:rsid w:val="FFDCBAEC"/>
    <w:rsid w:val="FFDDD3B8"/>
    <w:rsid w:val="FFE24049"/>
    <w:rsid w:val="FFE34A10"/>
    <w:rsid w:val="FFE392B1"/>
    <w:rsid w:val="FFEB56D8"/>
    <w:rsid w:val="FFEC7644"/>
    <w:rsid w:val="FFED3276"/>
    <w:rsid w:val="FFEF6BC2"/>
    <w:rsid w:val="FFEFA872"/>
    <w:rsid w:val="FFF6C7EC"/>
    <w:rsid w:val="FFF7AECB"/>
    <w:rsid w:val="FFFBC0BC"/>
    <w:rsid w:val="FFFCB93F"/>
    <w:rsid w:val="FFFDDF24"/>
    <w:rsid w:val="FFFE956A"/>
    <w:rsid w:val="FFFF2E9E"/>
    <w:rsid w:val="FFFF8C8D"/>
    <w:rsid w:val="FFFFD6CC"/>
    <w:rsid w:val="FFFFE2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9" w:semiHidden="0" w:name="heading 3"/>
    <w:lsdException w:qFormat="1" w:uiPriority="0" w:name="heading 4"/>
    <w:lsdException w:qFormat="1" w:uiPriority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6"/>
    <w:basedOn w:val="1"/>
    <w:next w:val="1"/>
    <w:link w:val="20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8"/>
    </w:rPr>
  </w:style>
  <w:style w:type="paragraph" w:styleId="5">
    <w:name w:val="heading 7"/>
    <w:basedOn w:val="1"/>
    <w:next w:val="1"/>
    <w:link w:val="19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rFonts w:cs="宋体" w:asciiTheme="minorAscii" w:hAnsiTheme="minorAscii"/>
      <w:b/>
      <w:sz w:val="24"/>
    </w:rPr>
  </w:style>
  <w:style w:type="paragraph" w:styleId="6">
    <w:name w:val="heading 8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7"/>
    </w:pPr>
    <w:rPr>
      <w:rFonts w:ascii="Arial" w:hAnsi="Arial" w:eastAsia="黑体"/>
      <w:b/>
      <w:sz w:val="21"/>
    </w:rPr>
  </w:style>
  <w:style w:type="character" w:default="1" w:styleId="17">
    <w:name w:val="Default Paragraph Font"/>
    <w:semiHidden/>
    <w:qFormat/>
    <w:uiPriority w:val="0"/>
  </w:style>
  <w:style w:type="table" w:default="1" w:styleId="1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5"/>
    <w:basedOn w:val="1"/>
    <w:next w:val="1"/>
    <w:qFormat/>
    <w:uiPriority w:val="0"/>
    <w:pPr>
      <w:ind w:left="1680" w:leftChars="800"/>
    </w:pPr>
  </w:style>
  <w:style w:type="paragraph" w:styleId="8">
    <w:name w:val="toc 3"/>
    <w:basedOn w:val="1"/>
    <w:next w:val="1"/>
    <w:qFormat/>
    <w:uiPriority w:val="0"/>
    <w:pPr>
      <w:ind w:left="840" w:leftChars="400"/>
    </w:pPr>
  </w:style>
  <w:style w:type="paragraph" w:styleId="9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0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1">
    <w:name w:val="toc 1"/>
    <w:basedOn w:val="1"/>
    <w:next w:val="1"/>
    <w:qFormat/>
    <w:uiPriority w:val="0"/>
  </w:style>
  <w:style w:type="paragraph" w:styleId="12">
    <w:name w:val="toc 4"/>
    <w:basedOn w:val="1"/>
    <w:next w:val="1"/>
    <w:qFormat/>
    <w:uiPriority w:val="0"/>
    <w:pPr>
      <w:ind w:left="1260" w:leftChars="600"/>
    </w:pPr>
  </w:style>
  <w:style w:type="paragraph" w:styleId="13">
    <w:name w:val="toc 2"/>
    <w:basedOn w:val="1"/>
    <w:next w:val="1"/>
    <w:qFormat/>
    <w:uiPriority w:val="0"/>
    <w:pPr>
      <w:ind w:left="420" w:leftChars="200"/>
    </w:pPr>
  </w:style>
  <w:style w:type="paragraph" w:styleId="14">
    <w:name w:val="Normal (Web)"/>
    <w:basedOn w:val="1"/>
    <w:qFormat/>
    <w:uiPriority w:val="0"/>
    <w:rPr>
      <w:sz w:val="24"/>
    </w:rPr>
  </w:style>
  <w:style w:type="table" w:styleId="16">
    <w:name w:val="Table Grid"/>
    <w:basedOn w:val="1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8">
    <w:name w:val="Hyperlink"/>
    <w:basedOn w:val="17"/>
    <w:qFormat/>
    <w:uiPriority w:val="0"/>
    <w:rPr>
      <w:color w:val="0000FF"/>
      <w:u w:val="single"/>
    </w:rPr>
  </w:style>
  <w:style w:type="character" w:customStyle="1" w:styleId="19">
    <w:name w:val="标题 7 Char"/>
    <w:link w:val="5"/>
    <w:qFormat/>
    <w:uiPriority w:val="0"/>
    <w:rPr>
      <w:rFonts w:cs="宋体" w:asciiTheme="minorAscii" w:hAnsiTheme="minorAscii" w:eastAsiaTheme="minorEastAsia"/>
      <w:b/>
      <w:sz w:val="24"/>
    </w:rPr>
  </w:style>
  <w:style w:type="character" w:customStyle="1" w:styleId="20">
    <w:name w:val="标题 6 Char"/>
    <w:link w:val="4"/>
    <w:qFormat/>
    <w:uiPriority w:val="0"/>
    <w:rPr>
      <w:rFonts w:ascii="Arial" w:hAnsi="Arial" w:eastAsia="黑体"/>
      <w:b/>
      <w:sz w:val="28"/>
    </w:rPr>
  </w:style>
  <w:style w:type="paragraph" w:customStyle="1" w:styleId="21">
    <w:name w:val="p1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ascii="menlo" w:hAnsi="menlo" w:eastAsia="menlo" w:cs="menlo"/>
      <w:color w:val="4689CC"/>
      <w:kern w:val="0"/>
      <w:sz w:val="24"/>
      <w:szCs w:val="24"/>
      <w:lang w:val="en-US" w:eastAsia="zh-CN" w:bidi="ar"/>
    </w:rPr>
  </w:style>
  <w:style w:type="paragraph" w:customStyle="1" w:styleId="22">
    <w:name w:val="p2"/>
    <w:basedOn w:val="1"/>
    <w:qFormat/>
    <w:uiPriority w:val="0"/>
    <w:pPr>
      <w:shd w:val="clear" w:fill="FFFFFF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CACACA"/>
      <w:kern w:val="0"/>
      <w:sz w:val="24"/>
      <w:szCs w:val="24"/>
      <w:lang w:val="en-US" w:eastAsia="zh-CN" w:bidi="ar"/>
    </w:rPr>
  </w:style>
  <w:style w:type="character" w:customStyle="1" w:styleId="23">
    <w:name w:val="s4"/>
    <w:basedOn w:val="17"/>
    <w:qFormat/>
    <w:uiPriority w:val="0"/>
    <w:rPr>
      <w:color w:val="C27E65"/>
    </w:rPr>
  </w:style>
  <w:style w:type="character" w:customStyle="1" w:styleId="24">
    <w:name w:val="s2"/>
    <w:basedOn w:val="17"/>
    <w:qFormat/>
    <w:uiPriority w:val="0"/>
    <w:rPr>
      <w:color w:val="CACACA"/>
    </w:rPr>
  </w:style>
  <w:style w:type="character" w:customStyle="1" w:styleId="25">
    <w:name w:val="s10"/>
    <w:basedOn w:val="17"/>
    <w:qFormat/>
    <w:uiPriority w:val="0"/>
    <w:rPr>
      <w:rFonts w:hint="default" w:ascii="menlo" w:hAnsi="menlo" w:eastAsia="menlo" w:cs="menlo"/>
      <w:sz w:val="24"/>
      <w:szCs w:val="24"/>
    </w:rPr>
  </w:style>
  <w:style w:type="character" w:customStyle="1" w:styleId="26">
    <w:name w:val="s8"/>
    <w:basedOn w:val="17"/>
    <w:qFormat/>
    <w:uiPriority w:val="0"/>
    <w:rPr>
      <w:color w:val="A7C598"/>
    </w:rPr>
  </w:style>
  <w:style w:type="character" w:customStyle="1" w:styleId="27">
    <w:name w:val="s1"/>
    <w:basedOn w:val="17"/>
    <w:qFormat/>
    <w:uiPriority w:val="0"/>
    <w:rPr>
      <w:color w:val="6D6D6D"/>
    </w:rPr>
  </w:style>
  <w:style w:type="character" w:customStyle="1" w:styleId="28">
    <w:name w:val="s12"/>
    <w:basedOn w:val="17"/>
    <w:qFormat/>
    <w:uiPriority w:val="0"/>
    <w:rPr>
      <w:rFonts w:ascii="PingFang SC" w:hAnsi="PingFang SC" w:eastAsia="PingFang SC" w:cs="PingFang SC"/>
      <w:color w:val="C27E65"/>
      <w:sz w:val="24"/>
      <w:szCs w:val="24"/>
    </w:rPr>
  </w:style>
  <w:style w:type="paragraph" w:customStyle="1" w:styleId="29">
    <w:name w:val="p5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CACACA"/>
      <w:kern w:val="0"/>
      <w:sz w:val="24"/>
      <w:szCs w:val="24"/>
      <w:lang w:val="en-US" w:eastAsia="zh-CN" w:bidi="ar"/>
    </w:rPr>
  </w:style>
  <w:style w:type="character" w:customStyle="1" w:styleId="30">
    <w:name w:val="s9"/>
    <w:basedOn w:val="17"/>
    <w:qFormat/>
    <w:uiPriority w:val="0"/>
    <w:rPr>
      <w:rFonts w:hint="default" w:ascii="menlo" w:hAnsi="menlo" w:eastAsia="menlo" w:cs="menlo"/>
      <w:color w:val="CACACA"/>
      <w:sz w:val="24"/>
      <w:szCs w:val="24"/>
    </w:rPr>
  </w:style>
  <w:style w:type="paragraph" w:customStyle="1" w:styleId="31">
    <w:name w:val="p7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eastAsia" w:ascii="PingFang SC" w:hAnsi="PingFang SC" w:eastAsia="PingFang SC" w:cs="PingFang SC"/>
      <w:color w:val="598A43"/>
      <w:kern w:val="0"/>
      <w:sz w:val="24"/>
      <w:szCs w:val="24"/>
      <w:lang w:val="en-US" w:eastAsia="zh-CN" w:bidi="ar"/>
    </w:rPr>
  </w:style>
  <w:style w:type="paragraph" w:customStyle="1" w:styleId="32">
    <w:name w:val="p4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C27E65"/>
      <w:kern w:val="0"/>
      <w:sz w:val="24"/>
      <w:szCs w:val="24"/>
      <w:lang w:val="en-US" w:eastAsia="zh-CN" w:bidi="ar"/>
    </w:rPr>
  </w:style>
  <w:style w:type="character" w:customStyle="1" w:styleId="33">
    <w:name w:val="s3"/>
    <w:basedOn w:val="17"/>
    <w:qFormat/>
    <w:uiPriority w:val="0"/>
    <w:rPr>
      <w:color w:val="8CD3FE"/>
    </w:rPr>
  </w:style>
  <w:style w:type="character" w:customStyle="1" w:styleId="34">
    <w:name w:val="s11"/>
    <w:basedOn w:val="17"/>
    <w:qFormat/>
    <w:uiPriority w:val="0"/>
    <w:rPr>
      <w:color w:val="D4D69A"/>
    </w:rPr>
  </w:style>
  <w:style w:type="paragraph" w:customStyle="1" w:styleId="35">
    <w:name w:val="p6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598A43"/>
      <w:kern w:val="0"/>
      <w:sz w:val="24"/>
      <w:szCs w:val="24"/>
      <w:lang w:val="en-US" w:eastAsia="zh-CN" w:bidi="ar"/>
    </w:rPr>
  </w:style>
  <w:style w:type="paragraph" w:customStyle="1" w:styleId="36">
    <w:name w:val="p3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8CD3FE"/>
      <w:kern w:val="0"/>
      <w:sz w:val="24"/>
      <w:szCs w:val="24"/>
      <w:lang w:val="en-US" w:eastAsia="zh-CN" w:bidi="ar"/>
    </w:rPr>
  </w:style>
  <w:style w:type="character" w:customStyle="1" w:styleId="37">
    <w:name w:val="s6"/>
    <w:basedOn w:val="17"/>
    <w:qFormat/>
    <w:uiPriority w:val="0"/>
    <w:rPr>
      <w:rFonts w:hint="eastAsia" w:ascii="PingFang SC" w:hAnsi="PingFang SC" w:eastAsia="PingFang SC" w:cs="PingFang SC"/>
      <w:sz w:val="24"/>
      <w:szCs w:val="24"/>
    </w:rPr>
  </w:style>
  <w:style w:type="character" w:customStyle="1" w:styleId="38">
    <w:name w:val="s5"/>
    <w:basedOn w:val="17"/>
    <w:qFormat/>
    <w:uiPriority w:val="0"/>
    <w:rPr>
      <w:color w:val="4689CC"/>
    </w:rPr>
  </w:style>
  <w:style w:type="character" w:customStyle="1" w:styleId="39">
    <w:name w:val="s7"/>
    <w:basedOn w:val="17"/>
    <w:qFormat/>
    <w:uiPriority w:val="0"/>
    <w:rPr>
      <w:color w:val="CDAD6A"/>
    </w:rPr>
  </w:style>
  <w:style w:type="paragraph" w:customStyle="1" w:styleId="40">
    <w:name w:val="p8"/>
    <w:basedOn w:val="1"/>
    <w:qFormat/>
    <w:uiPriority w:val="0"/>
    <w:pPr>
      <w:shd w:val="clear" w:fill="171717"/>
      <w:spacing w:before="0" w:beforeAutospacing="0" w:after="140" w:afterAutospacing="0"/>
      <w:ind w:left="0" w:right="0"/>
      <w:jc w:val="left"/>
    </w:pPr>
    <w:rPr>
      <w:rFonts w:hint="default" w:ascii="menlo" w:hAnsi="menlo" w:eastAsia="menlo" w:cs="menlo"/>
      <w:color w:val="CACACA"/>
      <w:kern w:val="0"/>
      <w:sz w:val="24"/>
      <w:szCs w:val="24"/>
      <w:lang w:val="en-US" w:eastAsia="zh-CN" w:bidi="ar"/>
    </w:rPr>
  </w:style>
  <w:style w:type="character" w:customStyle="1" w:styleId="41">
    <w:name w:val="s13"/>
    <w:basedOn w:val="17"/>
    <w:qFormat/>
    <w:uiPriority w:val="0"/>
    <w:rPr>
      <w:color w:val="B76FB3"/>
    </w:rPr>
  </w:style>
  <w:style w:type="character" w:customStyle="1" w:styleId="42">
    <w:name w:val="s16"/>
    <w:basedOn w:val="17"/>
    <w:qFormat/>
    <w:uiPriority w:val="0"/>
    <w:rPr>
      <w:rFonts w:ascii="menlo" w:hAnsi="menlo" w:eastAsia="menlo" w:cs="menlo"/>
      <w:sz w:val="24"/>
      <w:szCs w:val="24"/>
    </w:rPr>
  </w:style>
  <w:style w:type="character" w:customStyle="1" w:styleId="43">
    <w:name w:val="s15"/>
    <w:basedOn w:val="17"/>
    <w:qFormat/>
    <w:uiPriority w:val="0"/>
    <w:rPr>
      <w:rFonts w:hint="default" w:ascii="menlo" w:hAnsi="menlo" w:eastAsia="menlo" w:cs="menlo"/>
      <w:color w:val="CACACA"/>
      <w:sz w:val="24"/>
      <w:szCs w:val="24"/>
    </w:rPr>
  </w:style>
  <w:style w:type="character" w:customStyle="1" w:styleId="44">
    <w:name w:val="s14"/>
    <w:basedOn w:val="17"/>
    <w:qFormat/>
    <w:uiPriority w:val="0"/>
    <w:rPr>
      <w:rFonts w:hint="eastAsia" w:ascii="PingFang SC" w:hAnsi="PingFang SC" w:eastAsia="PingFang SC" w:cs="PingFang SC"/>
      <w:color w:val="598A43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4" Type="http://schemas.openxmlformats.org/officeDocument/2006/relationships/fontTable" Target="fontTable.xml"/><Relationship Id="rId153" Type="http://schemas.openxmlformats.org/officeDocument/2006/relationships/numbering" Target="numbering.xml"/><Relationship Id="rId152" Type="http://schemas.openxmlformats.org/officeDocument/2006/relationships/customXml" Target="../customXml/item1.xml"/><Relationship Id="rId151" Type="http://schemas.openxmlformats.org/officeDocument/2006/relationships/image" Target="media/image147.png"/><Relationship Id="rId150" Type="http://schemas.openxmlformats.org/officeDocument/2006/relationships/image" Target="media/image146.png"/><Relationship Id="rId15" Type="http://schemas.openxmlformats.org/officeDocument/2006/relationships/image" Target="media/image11.pn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680</TotalTime>
  <ScaleCrop>false</ScaleCrop>
  <LinksUpToDate>false</LinksUpToDate>
  <CharactersWithSpaces>0</CharactersWithSpaces>
  <Application>WPS Office_3.9.4.6389_F1E327BC-269C-435d-A152-05C5408002CA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2021-05-24T22:06:00Z</dcterms:created>
  <dc:creator>ruanlucheng</dc:creator>
  <cp:lastModifiedBy>结局明白</cp:lastModifiedBy>
  <dcterms:modified xsi:type="dcterms:W3CDTF">2022-06-07T19:36:50Z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2052-3.9.4.6389</vt:lpwstr>
  </property>
</Properties>
</file>